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F5D5" w14:textId="77777777" w:rsidR="00CD7A7A" w:rsidRDefault="00CD7A7A" w:rsidP="00363801">
      <w:pPr>
        <w:shd w:val="clear" w:color="auto" w:fill="FFFFFF"/>
        <w:spacing w:line="278" w:lineRule="atLeast"/>
        <w:jc w:val="center"/>
        <w:rPr>
          <w:b/>
          <w:color w:val="333333"/>
          <w:sz w:val="28"/>
          <w:szCs w:val="28"/>
        </w:rPr>
      </w:pPr>
    </w:p>
    <w:p w14:paraId="6034E430" w14:textId="77777777" w:rsidR="002E4B41" w:rsidRPr="0002569D" w:rsidRDefault="00227369" w:rsidP="00356F34">
      <w:pPr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 xml:space="preserve">ю </w:t>
      </w:r>
      <w:r w:rsidR="00644057">
        <w:rPr>
          <w:b/>
          <w:color w:val="333333"/>
          <w:sz w:val="28"/>
          <w:szCs w:val="28"/>
        </w:rPr>
        <w:t>№</w:t>
      </w:r>
      <w:r w:rsidR="00653648">
        <w:rPr>
          <w:b/>
          <w:sz w:val="28"/>
          <w:szCs w:val="28"/>
        </w:rPr>
        <w:t>5</w:t>
      </w:r>
    </w:p>
    <w:p w14:paraId="6822F048" w14:textId="77777777" w:rsidR="00996B8C" w:rsidRDefault="00996B8C" w:rsidP="003F63A5">
      <w:pPr>
        <w:jc w:val="center"/>
        <w:rPr>
          <w:sz w:val="28"/>
          <w:szCs w:val="28"/>
        </w:rPr>
      </w:pPr>
      <w:r w:rsidRPr="003B2EBF">
        <w:rPr>
          <w:sz w:val="28"/>
          <w:szCs w:val="28"/>
        </w:rPr>
        <w:t>н</w:t>
      </w:r>
      <w:r w:rsidR="00BC50B4" w:rsidRPr="003B2EBF">
        <w:rPr>
          <w:sz w:val="28"/>
          <w:szCs w:val="28"/>
        </w:rPr>
        <w:t>а</w:t>
      </w:r>
      <w:r w:rsidRPr="003B2EBF">
        <w:rPr>
          <w:sz w:val="28"/>
          <w:szCs w:val="28"/>
        </w:rPr>
        <w:t xml:space="preserve"> проект </w:t>
      </w:r>
      <w:proofErr w:type="gramStart"/>
      <w:r w:rsidRPr="003B2EBF">
        <w:rPr>
          <w:sz w:val="28"/>
          <w:szCs w:val="28"/>
        </w:rPr>
        <w:t>решения  Армянского</w:t>
      </w:r>
      <w:proofErr w:type="gramEnd"/>
      <w:r w:rsidRPr="003B2EBF">
        <w:rPr>
          <w:sz w:val="28"/>
          <w:szCs w:val="28"/>
        </w:rPr>
        <w:t xml:space="preserve"> городского совета </w:t>
      </w:r>
    </w:p>
    <w:p w14:paraId="1F68FB1C" w14:textId="77777777" w:rsidR="00C95AB8" w:rsidRPr="00C34BBC" w:rsidRDefault="00C34BBC" w:rsidP="003F63A5">
      <w:pPr>
        <w:jc w:val="center"/>
        <w:rPr>
          <w:sz w:val="28"/>
          <w:szCs w:val="28"/>
        </w:rPr>
      </w:pPr>
      <w:r w:rsidRPr="00C34BBC">
        <w:rPr>
          <w:sz w:val="28"/>
          <w:szCs w:val="28"/>
        </w:rPr>
        <w:t>«Об утверждении Положения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образования городской округ Армянск Республики Крым»</w:t>
      </w:r>
    </w:p>
    <w:p w14:paraId="19762BCE" w14:textId="77777777" w:rsidR="009448AE" w:rsidRPr="003B2EBF" w:rsidRDefault="009448AE" w:rsidP="00B759E1">
      <w:pPr>
        <w:jc w:val="center"/>
        <w:rPr>
          <w:sz w:val="28"/>
          <w:szCs w:val="28"/>
        </w:rPr>
      </w:pPr>
    </w:p>
    <w:p w14:paraId="657B2E03" w14:textId="77777777" w:rsidR="00363801" w:rsidRPr="003B2EBF" w:rsidRDefault="000442C5" w:rsidP="0002569D">
      <w:pPr>
        <w:jc w:val="both"/>
        <w:rPr>
          <w:sz w:val="28"/>
          <w:szCs w:val="28"/>
        </w:rPr>
      </w:pPr>
      <w:r w:rsidRPr="003B2EBF">
        <w:rPr>
          <w:sz w:val="28"/>
          <w:szCs w:val="28"/>
        </w:rPr>
        <w:t xml:space="preserve">       г. </w:t>
      </w:r>
      <w:r w:rsidRPr="0062695C">
        <w:rPr>
          <w:sz w:val="28"/>
          <w:szCs w:val="28"/>
        </w:rPr>
        <w:t xml:space="preserve">Армянск                                                                                      </w:t>
      </w:r>
      <w:r w:rsidR="00653648">
        <w:rPr>
          <w:sz w:val="28"/>
          <w:szCs w:val="28"/>
        </w:rPr>
        <w:t>12</w:t>
      </w:r>
      <w:r w:rsidR="00DA150C" w:rsidRPr="00A82084">
        <w:rPr>
          <w:sz w:val="28"/>
          <w:szCs w:val="28"/>
        </w:rPr>
        <w:t>.</w:t>
      </w:r>
      <w:r w:rsidR="00653648">
        <w:rPr>
          <w:sz w:val="28"/>
          <w:szCs w:val="28"/>
        </w:rPr>
        <w:t>02.2025</w:t>
      </w:r>
      <w:r w:rsidR="00504DB9" w:rsidRPr="0062695C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41A1216D" w14:textId="77777777" w:rsidR="00BC50B4" w:rsidRDefault="00923FF9" w:rsidP="00356F34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</w:t>
      </w:r>
      <w:r w:rsidR="00BC50B4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BC50B4" w:rsidRPr="0002569D">
        <w:rPr>
          <w:color w:val="333333"/>
          <w:sz w:val="28"/>
          <w:szCs w:val="28"/>
        </w:rPr>
        <w:t>:</w:t>
      </w:r>
    </w:p>
    <w:p w14:paraId="5D8C217F" w14:textId="77777777" w:rsidR="00E627DB" w:rsidRPr="00647CF9" w:rsidRDefault="001C3B43" w:rsidP="004F0F0D">
      <w:pPr>
        <w:ind w:firstLine="60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Положение о контрольно-счетном </w:t>
      </w:r>
      <w:proofErr w:type="gramStart"/>
      <w:r>
        <w:rPr>
          <w:color w:val="333333"/>
          <w:sz w:val="28"/>
          <w:szCs w:val="28"/>
        </w:rPr>
        <w:t>органе  гор</w:t>
      </w:r>
      <w:r w:rsidR="00575A85">
        <w:rPr>
          <w:color w:val="333333"/>
          <w:sz w:val="28"/>
          <w:szCs w:val="28"/>
        </w:rPr>
        <w:t>ода</w:t>
      </w:r>
      <w:proofErr w:type="gramEnd"/>
      <w:r w:rsidR="00575A85">
        <w:rPr>
          <w:color w:val="333333"/>
          <w:sz w:val="28"/>
          <w:szCs w:val="28"/>
        </w:rPr>
        <w:t xml:space="preserve"> Армянска</w:t>
      </w:r>
      <w:r w:rsidR="00BD2C4E">
        <w:rPr>
          <w:color w:val="333333"/>
          <w:sz w:val="28"/>
          <w:szCs w:val="28"/>
        </w:rPr>
        <w:t>,</w:t>
      </w:r>
      <w:r w:rsidR="00575A85">
        <w:rPr>
          <w:color w:val="333333"/>
          <w:sz w:val="28"/>
          <w:szCs w:val="28"/>
        </w:rPr>
        <w:t xml:space="preserve">  утвержденное</w:t>
      </w:r>
      <w:r>
        <w:rPr>
          <w:color w:val="333333"/>
          <w:sz w:val="28"/>
          <w:szCs w:val="28"/>
        </w:rPr>
        <w:t xml:space="preserve"> решением Армянского городск</w:t>
      </w:r>
      <w:r w:rsidR="009B372A">
        <w:rPr>
          <w:color w:val="333333"/>
          <w:sz w:val="28"/>
          <w:szCs w:val="28"/>
        </w:rPr>
        <w:t xml:space="preserve">ого совета от 04.12.2014 №36 </w:t>
      </w:r>
      <w:r w:rsidR="00575A85">
        <w:rPr>
          <w:color w:val="333333"/>
          <w:sz w:val="28"/>
          <w:szCs w:val="28"/>
        </w:rPr>
        <w:t>(</w:t>
      </w:r>
      <w:r w:rsidR="009B372A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 xml:space="preserve"> </w:t>
      </w:r>
      <w:r w:rsidR="009B372A">
        <w:rPr>
          <w:sz w:val="28"/>
          <w:szCs w:val="28"/>
        </w:rPr>
        <w:t>изменениями</w:t>
      </w:r>
      <w:r w:rsidR="00575A85">
        <w:rPr>
          <w:sz w:val="28"/>
          <w:szCs w:val="28"/>
        </w:rPr>
        <w:t>)</w:t>
      </w:r>
      <w:r w:rsidR="00996B8C" w:rsidRPr="00647CF9">
        <w:rPr>
          <w:sz w:val="28"/>
          <w:szCs w:val="28"/>
        </w:rPr>
        <w:t xml:space="preserve">, </w:t>
      </w:r>
      <w:r w:rsidR="004F0F0D" w:rsidRPr="00647CF9">
        <w:rPr>
          <w:sz w:val="28"/>
          <w:szCs w:val="28"/>
        </w:rPr>
        <w:t>Распоряжение</w:t>
      </w:r>
      <w:r w:rsidR="00644057">
        <w:rPr>
          <w:sz w:val="28"/>
          <w:szCs w:val="28"/>
        </w:rPr>
        <w:t xml:space="preserve"> </w:t>
      </w:r>
      <w:r w:rsidR="00653648">
        <w:rPr>
          <w:sz w:val="28"/>
          <w:szCs w:val="28"/>
        </w:rPr>
        <w:t xml:space="preserve"> от 12.02</w:t>
      </w:r>
      <w:r w:rsidR="00C95AB8">
        <w:rPr>
          <w:sz w:val="28"/>
          <w:szCs w:val="28"/>
        </w:rPr>
        <w:t>.</w:t>
      </w:r>
      <w:r w:rsidR="00653648">
        <w:rPr>
          <w:sz w:val="28"/>
          <w:szCs w:val="28"/>
        </w:rPr>
        <w:t>2025</w:t>
      </w:r>
      <w:r w:rsidR="00E63D66">
        <w:rPr>
          <w:sz w:val="28"/>
          <w:szCs w:val="28"/>
        </w:rPr>
        <w:t xml:space="preserve"> </w:t>
      </w:r>
      <w:r w:rsidR="00644057">
        <w:rPr>
          <w:sz w:val="28"/>
          <w:szCs w:val="28"/>
        </w:rPr>
        <w:t>№</w:t>
      </w:r>
      <w:r w:rsidR="00653648">
        <w:rPr>
          <w:sz w:val="28"/>
          <w:szCs w:val="28"/>
        </w:rPr>
        <w:t>6</w:t>
      </w:r>
      <w:r w:rsidR="00644057">
        <w:rPr>
          <w:sz w:val="28"/>
          <w:szCs w:val="28"/>
        </w:rPr>
        <w:t>-Э</w:t>
      </w:r>
      <w:r w:rsidR="0062695C">
        <w:rPr>
          <w:sz w:val="28"/>
          <w:szCs w:val="28"/>
        </w:rPr>
        <w:t>.</w:t>
      </w:r>
      <w:r w:rsidR="00644057">
        <w:rPr>
          <w:sz w:val="28"/>
          <w:szCs w:val="28"/>
        </w:rPr>
        <w:t xml:space="preserve"> </w:t>
      </w:r>
    </w:p>
    <w:p w14:paraId="63EDE93D" w14:textId="77777777" w:rsidR="00640697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</w:t>
      </w:r>
      <w:r w:rsidR="00575A85" w:rsidRPr="007D049E">
        <w:rPr>
          <w:rStyle w:val="a6"/>
          <w:sz w:val="28"/>
          <w:szCs w:val="28"/>
        </w:rPr>
        <w:t xml:space="preserve"> </w:t>
      </w:r>
      <w:r w:rsidRPr="007D049E">
        <w:rPr>
          <w:rStyle w:val="a6"/>
          <w:sz w:val="28"/>
          <w:szCs w:val="28"/>
        </w:rPr>
        <w:t xml:space="preserve">   </w:t>
      </w:r>
      <w:r w:rsidR="00BC50B4" w:rsidRPr="007D049E">
        <w:rPr>
          <w:rStyle w:val="a6"/>
          <w:sz w:val="28"/>
          <w:szCs w:val="28"/>
        </w:rPr>
        <w:t>Цель экспертно-аналитического мероприятия</w:t>
      </w:r>
      <w:r w:rsidR="00BC50B4" w:rsidRPr="007D049E">
        <w:rPr>
          <w:sz w:val="28"/>
          <w:szCs w:val="28"/>
        </w:rPr>
        <w:t xml:space="preserve">: </w:t>
      </w:r>
    </w:p>
    <w:p w14:paraId="3919BCC6" w14:textId="77777777" w:rsidR="005E6743" w:rsidRPr="007D049E" w:rsidRDefault="00A03C7B" w:rsidP="00A03C7B">
      <w:pPr>
        <w:jc w:val="both"/>
        <w:rPr>
          <w:sz w:val="28"/>
          <w:szCs w:val="28"/>
          <w:shd w:val="clear" w:color="auto" w:fill="FFFFFF"/>
        </w:rPr>
      </w:pPr>
      <w:r w:rsidRPr="007D049E">
        <w:rPr>
          <w:sz w:val="28"/>
          <w:szCs w:val="28"/>
        </w:rPr>
        <w:t xml:space="preserve">       </w:t>
      </w:r>
      <w:r w:rsidR="00F71479" w:rsidRPr="007D049E">
        <w:rPr>
          <w:sz w:val="28"/>
          <w:szCs w:val="28"/>
        </w:rPr>
        <w:t xml:space="preserve">Соответствие </w:t>
      </w:r>
      <w:r w:rsidR="00DF1BF1" w:rsidRPr="007D049E">
        <w:rPr>
          <w:sz w:val="28"/>
          <w:szCs w:val="28"/>
        </w:rPr>
        <w:t xml:space="preserve">проекта </w:t>
      </w:r>
      <w:proofErr w:type="gramStart"/>
      <w:r w:rsidR="00DF1BF1" w:rsidRPr="007D049E">
        <w:rPr>
          <w:sz w:val="28"/>
          <w:szCs w:val="28"/>
        </w:rPr>
        <w:t>решения  Армянского</w:t>
      </w:r>
      <w:proofErr w:type="gramEnd"/>
      <w:r w:rsidR="00DF1BF1" w:rsidRPr="007D049E">
        <w:rPr>
          <w:sz w:val="28"/>
          <w:szCs w:val="28"/>
        </w:rPr>
        <w:t xml:space="preserve"> городского совета </w:t>
      </w:r>
      <w:r w:rsidR="001A7209" w:rsidRPr="007D049E">
        <w:rPr>
          <w:rFonts w:ascii="Times New Roman CYR" w:hAnsi="Times New Roman CYR"/>
          <w:sz w:val="28"/>
          <w:szCs w:val="28"/>
        </w:rPr>
        <w:t xml:space="preserve"> </w:t>
      </w:r>
      <w:r w:rsidR="00C34BBC" w:rsidRPr="00C34BBC">
        <w:rPr>
          <w:rFonts w:ascii="Times New Roman CYR" w:hAnsi="Times New Roman CYR"/>
          <w:sz w:val="28"/>
          <w:szCs w:val="28"/>
        </w:rPr>
        <w:t>«</w:t>
      </w:r>
      <w:r w:rsidR="00C34BBC" w:rsidRPr="00C34BBC">
        <w:rPr>
          <w:sz w:val="28"/>
          <w:szCs w:val="28"/>
        </w:rPr>
        <w:t>Об утверждении Положения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образования городской округ Армянск Республики Крым»</w:t>
      </w:r>
      <w:r w:rsidR="00904E3D">
        <w:t xml:space="preserve"> </w:t>
      </w:r>
      <w:r w:rsidR="00A82084">
        <w:rPr>
          <w:sz w:val="28"/>
          <w:szCs w:val="28"/>
        </w:rPr>
        <w:t xml:space="preserve">нормам </w:t>
      </w:r>
      <w:r w:rsidR="00A82084" w:rsidRPr="00904E3D">
        <w:rPr>
          <w:sz w:val="28"/>
          <w:szCs w:val="28"/>
        </w:rPr>
        <w:t>Бюджетного кодекса Российской Федерации</w:t>
      </w:r>
      <w:r w:rsidR="00904E3D">
        <w:rPr>
          <w:sz w:val="28"/>
          <w:szCs w:val="28"/>
        </w:rPr>
        <w:t>, федеральным законам, другим документам.</w:t>
      </w:r>
    </w:p>
    <w:p w14:paraId="2B6BDC2F" w14:textId="77777777" w:rsidR="00AB72BD" w:rsidRPr="007D049E" w:rsidRDefault="00923FF9" w:rsidP="008148AB">
      <w:pPr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Предмет экспертно-аналитичес</w:t>
      </w:r>
      <w:r w:rsidR="00F54D9C" w:rsidRPr="007D049E">
        <w:rPr>
          <w:rStyle w:val="a6"/>
          <w:sz w:val="28"/>
          <w:szCs w:val="28"/>
        </w:rPr>
        <w:t>кого </w:t>
      </w:r>
      <w:r w:rsidR="00BC50B4" w:rsidRPr="007D049E">
        <w:rPr>
          <w:rStyle w:val="a6"/>
          <w:sz w:val="28"/>
          <w:szCs w:val="28"/>
        </w:rPr>
        <w:t>мероприятия</w:t>
      </w:r>
      <w:r w:rsidR="00BC50B4" w:rsidRPr="007D049E">
        <w:rPr>
          <w:sz w:val="28"/>
          <w:szCs w:val="28"/>
        </w:rPr>
        <w:t>:</w:t>
      </w:r>
      <w:r w:rsidR="00124A00" w:rsidRPr="007D049E">
        <w:rPr>
          <w:sz w:val="28"/>
          <w:szCs w:val="28"/>
        </w:rPr>
        <w:t xml:space="preserve"> </w:t>
      </w:r>
    </w:p>
    <w:p w14:paraId="63EAD243" w14:textId="77777777" w:rsidR="00234311" w:rsidRPr="00C34BBC" w:rsidRDefault="00A03C7B" w:rsidP="00C34BBC">
      <w:pPr>
        <w:jc w:val="both"/>
        <w:rPr>
          <w:sz w:val="28"/>
          <w:szCs w:val="28"/>
          <w:shd w:val="clear" w:color="auto" w:fill="FFFFFF"/>
        </w:rPr>
      </w:pPr>
      <w:r w:rsidRPr="007D049E">
        <w:rPr>
          <w:sz w:val="28"/>
          <w:szCs w:val="28"/>
        </w:rPr>
        <w:t xml:space="preserve">       </w:t>
      </w:r>
      <w:r w:rsidR="00F71479" w:rsidRPr="007D049E">
        <w:rPr>
          <w:sz w:val="28"/>
          <w:szCs w:val="28"/>
        </w:rPr>
        <w:t xml:space="preserve">Проект </w:t>
      </w:r>
      <w:proofErr w:type="gramStart"/>
      <w:r w:rsidR="00F71479" w:rsidRPr="007D049E">
        <w:rPr>
          <w:sz w:val="28"/>
          <w:szCs w:val="28"/>
        </w:rPr>
        <w:t>решения  Армянского</w:t>
      </w:r>
      <w:proofErr w:type="gramEnd"/>
      <w:r w:rsidR="00F71479" w:rsidRPr="007D049E">
        <w:rPr>
          <w:sz w:val="28"/>
          <w:szCs w:val="28"/>
        </w:rPr>
        <w:t xml:space="preserve"> городского совета</w:t>
      </w:r>
      <w:r w:rsidR="00E75A4D">
        <w:rPr>
          <w:sz w:val="28"/>
          <w:szCs w:val="28"/>
        </w:rPr>
        <w:t xml:space="preserve"> </w:t>
      </w:r>
      <w:r w:rsidR="00C34BBC" w:rsidRPr="00C34BBC">
        <w:rPr>
          <w:rFonts w:ascii="Times New Roman CYR" w:hAnsi="Times New Roman CYR"/>
          <w:sz w:val="28"/>
          <w:szCs w:val="28"/>
        </w:rPr>
        <w:t>«</w:t>
      </w:r>
      <w:r w:rsidR="00C34BBC" w:rsidRPr="00C34BBC">
        <w:rPr>
          <w:sz w:val="28"/>
          <w:szCs w:val="28"/>
        </w:rPr>
        <w:t>Об утверждении Положения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образования городской округ Армянск Республики Крым»</w:t>
      </w:r>
    </w:p>
    <w:p w14:paraId="4291305A" w14:textId="77777777" w:rsidR="00AB72BD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Объект экспертно-аналитического мероприятия</w:t>
      </w:r>
      <w:r w:rsidR="00BC50B4" w:rsidRPr="007D049E">
        <w:rPr>
          <w:sz w:val="28"/>
          <w:szCs w:val="28"/>
        </w:rPr>
        <w:t>:</w:t>
      </w:r>
    </w:p>
    <w:p w14:paraId="56F8C8A2" w14:textId="77777777" w:rsidR="00DF1BF1" w:rsidRPr="007D049E" w:rsidRDefault="002E34C4" w:rsidP="00356F34">
      <w:pPr>
        <w:jc w:val="both"/>
        <w:outlineLvl w:val="0"/>
        <w:rPr>
          <w:sz w:val="28"/>
          <w:szCs w:val="28"/>
        </w:rPr>
      </w:pPr>
      <w:r w:rsidRPr="007D049E">
        <w:rPr>
          <w:rFonts w:ascii="Times New Roman CYR" w:hAnsi="Times New Roman CYR"/>
          <w:sz w:val="28"/>
          <w:szCs w:val="28"/>
        </w:rPr>
        <w:t xml:space="preserve">        Муниципальное образование</w:t>
      </w:r>
      <w:r w:rsidR="00DF1BF1" w:rsidRPr="007D049E">
        <w:rPr>
          <w:rFonts w:ascii="Times New Roman CYR" w:hAnsi="Times New Roman CYR"/>
          <w:sz w:val="28"/>
          <w:szCs w:val="28"/>
        </w:rPr>
        <w:t xml:space="preserve"> горо</w:t>
      </w:r>
      <w:r w:rsidR="00DF1BF1" w:rsidRPr="007D049E">
        <w:rPr>
          <w:rFonts w:ascii="Times New Roman CYR" w:hAnsi="Times New Roman CYR"/>
          <w:sz w:val="28"/>
          <w:szCs w:val="28"/>
        </w:rPr>
        <w:t>д</w:t>
      </w:r>
      <w:r w:rsidR="00DF1BF1" w:rsidRPr="007D049E">
        <w:rPr>
          <w:rFonts w:ascii="Times New Roman CYR" w:hAnsi="Times New Roman CYR"/>
          <w:sz w:val="28"/>
          <w:szCs w:val="28"/>
        </w:rPr>
        <w:t>ской округ Армянск Республики Крым.</w:t>
      </w:r>
    </w:p>
    <w:p w14:paraId="2135C3D3" w14:textId="77777777" w:rsidR="00A11F75" w:rsidRPr="00A11F75" w:rsidRDefault="00A11F75" w:rsidP="00864D2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1F75">
        <w:rPr>
          <w:b/>
          <w:sz w:val="28"/>
          <w:szCs w:val="28"/>
        </w:rPr>
        <w:t xml:space="preserve">         При проведении экспертного мероприятия установлено:</w:t>
      </w:r>
    </w:p>
    <w:p w14:paraId="26A62861" w14:textId="77777777" w:rsidR="00A11F75" w:rsidRPr="00211E6B" w:rsidRDefault="00A11F75" w:rsidP="00864D2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F2101">
        <w:rPr>
          <w:b/>
          <w:sz w:val="28"/>
          <w:szCs w:val="28"/>
        </w:rPr>
        <w:t xml:space="preserve">      </w:t>
      </w:r>
      <w:r w:rsidR="00EF2101" w:rsidRPr="00EF2101">
        <w:rPr>
          <w:b/>
          <w:sz w:val="28"/>
          <w:szCs w:val="28"/>
        </w:rPr>
        <w:t>1.</w:t>
      </w:r>
      <w:r w:rsidRPr="00A11F75">
        <w:rPr>
          <w:sz w:val="28"/>
          <w:szCs w:val="28"/>
        </w:rPr>
        <w:t xml:space="preserve">  </w:t>
      </w:r>
      <w:proofErr w:type="gramStart"/>
      <w:r w:rsidRPr="00A11F75">
        <w:rPr>
          <w:sz w:val="28"/>
          <w:szCs w:val="28"/>
        </w:rPr>
        <w:t>На  территории</w:t>
      </w:r>
      <w:proofErr w:type="gramEnd"/>
      <w:r w:rsidRPr="00A11F75">
        <w:rPr>
          <w:sz w:val="28"/>
          <w:szCs w:val="28"/>
        </w:rPr>
        <w:t xml:space="preserve"> муниципального образования городской округ Армянск общества с </w:t>
      </w:r>
      <w:r>
        <w:rPr>
          <w:sz w:val="28"/>
          <w:szCs w:val="28"/>
        </w:rPr>
        <w:t>о</w:t>
      </w:r>
      <w:r w:rsidRPr="00A11F75">
        <w:rPr>
          <w:sz w:val="28"/>
          <w:szCs w:val="28"/>
        </w:rPr>
        <w:t>граниченной ответс</w:t>
      </w:r>
      <w:r>
        <w:rPr>
          <w:sz w:val="28"/>
          <w:szCs w:val="28"/>
        </w:rPr>
        <w:t>т</w:t>
      </w:r>
      <w:r w:rsidRPr="00A11F75">
        <w:rPr>
          <w:sz w:val="28"/>
          <w:szCs w:val="28"/>
        </w:rPr>
        <w:t>венностью представлены О</w:t>
      </w:r>
      <w:r w:rsidR="00F81033">
        <w:rPr>
          <w:sz w:val="28"/>
          <w:szCs w:val="28"/>
        </w:rPr>
        <w:t xml:space="preserve">бществом с  ограниченной ответственностью </w:t>
      </w:r>
      <w:r>
        <w:rPr>
          <w:sz w:val="28"/>
          <w:szCs w:val="28"/>
        </w:rPr>
        <w:t>«Офисный центр «ТИТАН».</w:t>
      </w:r>
    </w:p>
    <w:p w14:paraId="4F67E9F4" w14:textId="77777777" w:rsidR="00211E6B" w:rsidRDefault="004B02F5" w:rsidP="004B02F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Уставе Общества с ограниченной ответственностью «Офисный центр «ТИТАН» (утвержден постановлением администрации города Армянска Республики Крым от 22.12. 2015 №387)</w:t>
      </w:r>
      <w:r w:rsidR="008D2BDC">
        <w:rPr>
          <w:sz w:val="28"/>
          <w:szCs w:val="28"/>
        </w:rPr>
        <w:t xml:space="preserve"> (</w:t>
      </w:r>
      <w:r w:rsidR="008D2BDC" w:rsidRPr="008D2BDC">
        <w:rPr>
          <w:i/>
          <w:sz w:val="28"/>
          <w:szCs w:val="28"/>
        </w:rPr>
        <w:t>далее- Устав</w:t>
      </w:r>
      <w:r w:rsidR="004722F8">
        <w:rPr>
          <w:i/>
          <w:sz w:val="28"/>
          <w:szCs w:val="28"/>
        </w:rPr>
        <w:t xml:space="preserve"> Общества, либо Устав</w:t>
      </w:r>
      <w:r w:rsidR="008D2BDC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установлено:</w:t>
      </w:r>
    </w:p>
    <w:p w14:paraId="608711E0" w14:textId="77777777" w:rsidR="004B02F5" w:rsidRDefault="004B02F5" w:rsidP="002D36C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Участником Общества является муниципальное образование городской округ Армянск Республики Крым в лице Администрации города Армянска Республики Крым…. Размер доли участника составляет 100% от уставного капитала Общества (п. 4.1. Устава);</w:t>
      </w:r>
    </w:p>
    <w:p w14:paraId="38C5AF38" w14:textId="77777777" w:rsidR="004B02F5" w:rsidRDefault="004B02F5" w:rsidP="002D36C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Общества имеют </w:t>
      </w:r>
      <w:proofErr w:type="gramStart"/>
      <w:r>
        <w:rPr>
          <w:sz w:val="28"/>
          <w:szCs w:val="28"/>
        </w:rPr>
        <w:t>право  принимать</w:t>
      </w:r>
      <w:proofErr w:type="gramEnd"/>
      <w:r>
        <w:rPr>
          <w:sz w:val="28"/>
          <w:szCs w:val="28"/>
        </w:rPr>
        <w:t xml:space="preserve"> участие в распределение прибыли Общества (пп.4.7.4. п 4.7 Устава);</w:t>
      </w:r>
    </w:p>
    <w:p w14:paraId="12DFBFF4" w14:textId="77777777" w:rsidR="004B02F5" w:rsidRPr="004B02F5" w:rsidRDefault="004B02F5" w:rsidP="002D36C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Чистая прибыль остается в полном распоряжении Общества и используется для формирования фондов Общества и выплат участникам (п.6.5 Устава);</w:t>
      </w:r>
    </w:p>
    <w:p w14:paraId="2CD3A77E" w14:textId="77777777" w:rsidR="004B02F5" w:rsidRDefault="008D2BDC" w:rsidP="002D36C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D2BDC">
        <w:rPr>
          <w:sz w:val="28"/>
          <w:szCs w:val="28"/>
        </w:rPr>
        <w:t>-</w:t>
      </w:r>
      <w:r w:rsidR="00A2448C">
        <w:rPr>
          <w:sz w:val="28"/>
          <w:szCs w:val="28"/>
        </w:rPr>
        <w:t xml:space="preserve"> </w:t>
      </w:r>
      <w:proofErr w:type="gramStart"/>
      <w:r w:rsidRPr="008D2BDC">
        <w:rPr>
          <w:sz w:val="28"/>
          <w:szCs w:val="28"/>
        </w:rPr>
        <w:t>Решение  о</w:t>
      </w:r>
      <w:proofErr w:type="gramEnd"/>
      <w:r w:rsidRPr="008D2BDC">
        <w:rPr>
          <w:sz w:val="28"/>
          <w:szCs w:val="28"/>
        </w:rPr>
        <w:t xml:space="preserve"> распределении чистой прибыли принимает общее собрание участников Общества</w:t>
      </w:r>
      <w:r>
        <w:rPr>
          <w:sz w:val="28"/>
          <w:szCs w:val="28"/>
        </w:rPr>
        <w:t xml:space="preserve"> (п. 6.6 Устава)</w:t>
      </w:r>
      <w:r w:rsidR="002D36C9">
        <w:rPr>
          <w:sz w:val="28"/>
          <w:szCs w:val="28"/>
        </w:rPr>
        <w:t>;</w:t>
      </w:r>
    </w:p>
    <w:p w14:paraId="4ECD5AEC" w14:textId="77777777" w:rsidR="002D36C9" w:rsidRDefault="002D36C9" w:rsidP="002D36C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448C">
        <w:rPr>
          <w:sz w:val="28"/>
          <w:szCs w:val="28"/>
        </w:rPr>
        <w:t xml:space="preserve"> </w:t>
      </w:r>
      <w:r>
        <w:rPr>
          <w:sz w:val="28"/>
          <w:szCs w:val="28"/>
        </w:rPr>
        <w:t>Срок и порядок выплаты части распределения прибыли Общества определяется решением</w:t>
      </w:r>
      <w:r w:rsidRPr="002D36C9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</w:t>
      </w:r>
      <w:r w:rsidR="00A2448C">
        <w:rPr>
          <w:sz w:val="28"/>
          <w:szCs w:val="28"/>
        </w:rPr>
        <w:t xml:space="preserve"> участников Общества о распределении прибыли между ними. Срок выплаты части прибыли Общества не должен превышать 30 дней со дня принятия решения о распределении</w:t>
      </w:r>
      <w:r w:rsidR="00396E4C">
        <w:rPr>
          <w:sz w:val="28"/>
          <w:szCs w:val="28"/>
        </w:rPr>
        <w:t xml:space="preserve"> прибыли между участниками</w:t>
      </w:r>
      <w:r w:rsidR="007C32FE">
        <w:rPr>
          <w:sz w:val="28"/>
          <w:szCs w:val="28"/>
        </w:rPr>
        <w:t xml:space="preserve"> (п. 6.9 Устава);</w:t>
      </w:r>
    </w:p>
    <w:p w14:paraId="3725FAE2" w14:textId="77777777" w:rsidR="002D36C9" w:rsidRPr="00227369" w:rsidRDefault="00CE582C" w:rsidP="0022736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D7BCB">
        <w:rPr>
          <w:sz w:val="28"/>
          <w:szCs w:val="28"/>
        </w:rPr>
        <w:t xml:space="preserve">В </w:t>
      </w:r>
      <w:r w:rsidR="00396E4C">
        <w:rPr>
          <w:sz w:val="28"/>
          <w:szCs w:val="28"/>
        </w:rPr>
        <w:t xml:space="preserve"> п.</w:t>
      </w:r>
      <w:proofErr w:type="gramEnd"/>
      <w:r w:rsidR="00396E4C">
        <w:rPr>
          <w:sz w:val="28"/>
          <w:szCs w:val="28"/>
        </w:rPr>
        <w:t xml:space="preserve"> 14.1 Устава определено: «Общество создает резервный фонд в размере 5 процентов уставного капитала, который формируется путем обязательных  ежегодных отчислений в размере 5 процентов от чистой прибыли Общества до достижения указанного выше размера».</w:t>
      </w:r>
    </w:p>
    <w:p w14:paraId="47168033" w14:textId="77777777" w:rsidR="002D36C9" w:rsidRDefault="00E104F7" w:rsidP="00536CF7">
      <w:pPr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 w:rsidRPr="00E104F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Pr="00E104F7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104F7">
        <w:rPr>
          <w:sz w:val="28"/>
          <w:szCs w:val="28"/>
        </w:rPr>
        <w:t>предоставленном к</w:t>
      </w:r>
      <w:r>
        <w:rPr>
          <w:sz w:val="28"/>
          <w:szCs w:val="28"/>
        </w:rPr>
        <w:t xml:space="preserve"> экспертизе</w:t>
      </w:r>
      <w:r w:rsidR="000B52D6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</w:t>
      </w:r>
      <w:r w:rsidR="000B52D6">
        <w:rPr>
          <w:sz w:val="28"/>
          <w:szCs w:val="28"/>
        </w:rPr>
        <w:t>Положения</w:t>
      </w:r>
      <w:r w:rsidRPr="00C34BBC">
        <w:rPr>
          <w:sz w:val="28"/>
          <w:szCs w:val="28"/>
        </w:rPr>
        <w:t xml:space="preserve">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</w:t>
      </w:r>
      <w:r w:rsidR="00536CF7">
        <w:rPr>
          <w:sz w:val="28"/>
          <w:szCs w:val="28"/>
        </w:rPr>
        <w:t>и</w:t>
      </w:r>
      <w:r w:rsidR="00536CF7" w:rsidRPr="00536CF7">
        <w:rPr>
          <w:sz w:val="28"/>
          <w:szCs w:val="28"/>
        </w:rPr>
        <w:t xml:space="preserve"> </w:t>
      </w:r>
      <w:r w:rsidR="00536CF7" w:rsidRPr="00C34BBC">
        <w:rPr>
          <w:sz w:val="28"/>
          <w:szCs w:val="28"/>
        </w:rPr>
        <w:t>городской округ Армянск Республики Крым</w:t>
      </w:r>
      <w:r w:rsidR="00536CF7">
        <w:rPr>
          <w:sz w:val="28"/>
          <w:szCs w:val="28"/>
        </w:rPr>
        <w:t xml:space="preserve"> (</w:t>
      </w:r>
      <w:r w:rsidR="00536CF7" w:rsidRPr="00536CF7">
        <w:rPr>
          <w:i/>
          <w:sz w:val="28"/>
          <w:szCs w:val="28"/>
        </w:rPr>
        <w:t xml:space="preserve">далее- </w:t>
      </w:r>
      <w:r w:rsidR="000B52D6">
        <w:rPr>
          <w:i/>
          <w:sz w:val="28"/>
          <w:szCs w:val="28"/>
        </w:rPr>
        <w:t xml:space="preserve">проект </w:t>
      </w:r>
      <w:r w:rsidR="00536CF7" w:rsidRPr="00536CF7">
        <w:rPr>
          <w:i/>
          <w:sz w:val="28"/>
          <w:szCs w:val="28"/>
        </w:rPr>
        <w:t>Положени</w:t>
      </w:r>
      <w:r w:rsidR="000B52D6">
        <w:rPr>
          <w:i/>
          <w:sz w:val="28"/>
          <w:szCs w:val="28"/>
        </w:rPr>
        <w:t>я</w:t>
      </w:r>
      <w:r w:rsidR="00536CF7">
        <w:rPr>
          <w:sz w:val="28"/>
          <w:szCs w:val="28"/>
        </w:rPr>
        <w:t>)</w:t>
      </w:r>
      <w:r w:rsidR="006A2E28">
        <w:rPr>
          <w:sz w:val="28"/>
          <w:szCs w:val="28"/>
        </w:rPr>
        <w:t xml:space="preserve"> имеется ряд неучтенных норм действующего Устава Общества.</w:t>
      </w:r>
    </w:p>
    <w:p w14:paraId="45410509" w14:textId="77777777" w:rsidR="00536CF7" w:rsidRPr="00536CF7" w:rsidRDefault="00536CF7" w:rsidP="00536CF7">
      <w:pPr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разделе 2 «Основные понятия и </w:t>
      </w:r>
      <w:proofErr w:type="gramStart"/>
      <w:r>
        <w:rPr>
          <w:sz w:val="28"/>
          <w:szCs w:val="28"/>
        </w:rPr>
        <w:t>определения»  для</w:t>
      </w:r>
      <w:proofErr w:type="gramEnd"/>
      <w:r>
        <w:rPr>
          <w:sz w:val="28"/>
          <w:szCs w:val="28"/>
        </w:rPr>
        <w:t xml:space="preserve"> предотвращения разночтений и ошибок следует  дать определение термина  «</w:t>
      </w:r>
      <w:r w:rsidRPr="000B52D6">
        <w:rPr>
          <w:b/>
          <w:sz w:val="28"/>
          <w:szCs w:val="28"/>
        </w:rPr>
        <w:t>чистая прибыль</w:t>
      </w:r>
      <w:r>
        <w:rPr>
          <w:sz w:val="28"/>
          <w:szCs w:val="28"/>
        </w:rPr>
        <w:t>»</w:t>
      </w:r>
      <w:r w:rsidR="00212921">
        <w:rPr>
          <w:sz w:val="28"/>
          <w:szCs w:val="28"/>
        </w:rPr>
        <w:t xml:space="preserve"> </w:t>
      </w:r>
      <w:r w:rsidR="007F5F08">
        <w:rPr>
          <w:sz w:val="28"/>
          <w:szCs w:val="28"/>
        </w:rPr>
        <w:t xml:space="preserve"> кроме </w:t>
      </w:r>
      <w:r w:rsidR="00212921">
        <w:rPr>
          <w:sz w:val="28"/>
          <w:szCs w:val="28"/>
        </w:rPr>
        <w:t>примененного</w:t>
      </w:r>
      <w:r w:rsidR="007F5F08">
        <w:rPr>
          <w:sz w:val="28"/>
          <w:szCs w:val="28"/>
        </w:rPr>
        <w:t xml:space="preserve">  в </w:t>
      </w:r>
      <w:r w:rsidR="000B52D6">
        <w:rPr>
          <w:sz w:val="28"/>
          <w:szCs w:val="28"/>
        </w:rPr>
        <w:t xml:space="preserve"> проекте </w:t>
      </w:r>
      <w:r w:rsidR="007F5F08">
        <w:rPr>
          <w:sz w:val="28"/>
          <w:szCs w:val="28"/>
        </w:rPr>
        <w:t>П</w:t>
      </w:r>
      <w:r w:rsidRPr="00536CF7">
        <w:rPr>
          <w:sz w:val="28"/>
          <w:szCs w:val="28"/>
        </w:rPr>
        <w:t>оло</w:t>
      </w:r>
      <w:r w:rsidR="000B52D6">
        <w:rPr>
          <w:sz w:val="28"/>
          <w:szCs w:val="28"/>
        </w:rPr>
        <w:t>жения</w:t>
      </w:r>
      <w:r w:rsidRPr="00536CF7">
        <w:rPr>
          <w:sz w:val="28"/>
          <w:szCs w:val="28"/>
        </w:rPr>
        <w:t xml:space="preserve"> терми</w:t>
      </w:r>
      <w:r>
        <w:rPr>
          <w:sz w:val="28"/>
          <w:szCs w:val="28"/>
        </w:rPr>
        <w:t>н</w:t>
      </w:r>
      <w:r w:rsidR="00212921">
        <w:rPr>
          <w:sz w:val="28"/>
          <w:szCs w:val="28"/>
        </w:rPr>
        <w:t xml:space="preserve">а </w:t>
      </w:r>
      <w:r w:rsidRPr="00536CF7">
        <w:rPr>
          <w:sz w:val="28"/>
          <w:szCs w:val="28"/>
        </w:rPr>
        <w:t>«</w:t>
      </w:r>
      <w:r w:rsidR="00212921" w:rsidRPr="00212921">
        <w:rPr>
          <w:b/>
          <w:sz w:val="28"/>
          <w:szCs w:val="28"/>
        </w:rPr>
        <w:t>часть</w:t>
      </w:r>
      <w:r w:rsidR="00212921">
        <w:rPr>
          <w:sz w:val="28"/>
          <w:szCs w:val="28"/>
        </w:rPr>
        <w:t xml:space="preserve"> </w:t>
      </w:r>
      <w:r w:rsidRPr="00536CF7">
        <w:rPr>
          <w:b/>
          <w:sz w:val="28"/>
          <w:szCs w:val="28"/>
        </w:rPr>
        <w:t>прибыл</w:t>
      </w:r>
      <w:r w:rsidR="00212921">
        <w:rPr>
          <w:b/>
          <w:sz w:val="28"/>
          <w:szCs w:val="28"/>
        </w:rPr>
        <w:t>и</w:t>
      </w:r>
      <w:r w:rsidRPr="00536CF7">
        <w:rPr>
          <w:sz w:val="28"/>
          <w:szCs w:val="28"/>
        </w:rPr>
        <w:t>»</w:t>
      </w:r>
      <w:r w:rsidR="00212921">
        <w:rPr>
          <w:sz w:val="28"/>
          <w:szCs w:val="28"/>
        </w:rPr>
        <w:t xml:space="preserve">. </w:t>
      </w:r>
    </w:p>
    <w:p w14:paraId="6A6B024F" w14:textId="77777777" w:rsidR="002D36C9" w:rsidRDefault="000B52D6" w:rsidP="00536CF7">
      <w:pPr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Фактически, исходя из норм бухгалтерского учёта, п</w:t>
      </w:r>
      <w:r w:rsidR="00536CF7" w:rsidRPr="00536CF7">
        <w:rPr>
          <w:sz w:val="28"/>
          <w:szCs w:val="28"/>
        </w:rPr>
        <w:t>рибыль — это финансовый показатель, который означает разницу между доходами и расходами компании за определённый период времени</w:t>
      </w:r>
      <w:r w:rsidR="00212921">
        <w:rPr>
          <w:sz w:val="28"/>
          <w:szCs w:val="28"/>
        </w:rPr>
        <w:t>.</w:t>
      </w:r>
    </w:p>
    <w:p w14:paraId="26447AF3" w14:textId="77777777" w:rsidR="00212921" w:rsidRDefault="00212921" w:rsidP="00212921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sz w:val="28"/>
          <w:szCs w:val="28"/>
        </w:rPr>
        <w:t xml:space="preserve">       Чистая </w:t>
      </w:r>
      <w:proofErr w:type="gramStart"/>
      <w:r>
        <w:rPr>
          <w:sz w:val="28"/>
          <w:szCs w:val="28"/>
        </w:rPr>
        <w:t>прибыль</w:t>
      </w:r>
      <w:r w:rsidRPr="0021292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212921">
        <w:rPr>
          <w:bCs/>
          <w:color w:val="333333"/>
          <w:sz w:val="28"/>
          <w:szCs w:val="28"/>
          <w:shd w:val="clear" w:color="auto" w:fill="FFFFFF"/>
        </w:rPr>
        <w:t>рассчитывается</w:t>
      </w:r>
      <w:proofErr w:type="gramEnd"/>
      <w:r w:rsidRPr="00212921">
        <w:rPr>
          <w:bCs/>
          <w:color w:val="333333"/>
          <w:sz w:val="28"/>
          <w:szCs w:val="28"/>
          <w:shd w:val="clear" w:color="auto" w:fill="FFFFFF"/>
        </w:rPr>
        <w:t xml:space="preserve">  по формуле</w:t>
      </w:r>
      <w:r>
        <w:rPr>
          <w:bCs/>
          <w:color w:val="333333"/>
          <w:sz w:val="28"/>
          <w:szCs w:val="28"/>
          <w:shd w:val="clear" w:color="auto" w:fill="FFFFFF"/>
        </w:rPr>
        <w:t>:</w:t>
      </w:r>
      <w:r w:rsidRPr="00212921">
        <w:rPr>
          <w:bCs/>
          <w:color w:val="333333"/>
          <w:sz w:val="28"/>
          <w:szCs w:val="28"/>
          <w:shd w:val="clear" w:color="auto" w:fill="FFFFFF"/>
        </w:rPr>
        <w:t xml:space="preserve"> (Выручка компании + Прочие доходы) – (Расходы по основной деятельности + Прочие расходы + Амортизация + Проценты по кредитам + Налог на прибыль (доходы))</w:t>
      </w:r>
      <w:r w:rsidR="000B52D6">
        <w:rPr>
          <w:bCs/>
          <w:color w:val="333333"/>
          <w:sz w:val="28"/>
          <w:szCs w:val="28"/>
          <w:shd w:val="clear" w:color="auto" w:fill="FFFFFF"/>
        </w:rPr>
        <w:t>, то есть   чистая прибыль- это прибыль,  уменьшенная на  сумму налога на прибыль.</w:t>
      </w:r>
    </w:p>
    <w:p w14:paraId="2C2D857C" w14:textId="77777777" w:rsidR="008E57B4" w:rsidRDefault="00212921" w:rsidP="00212921">
      <w:pPr>
        <w:jc w:val="both"/>
        <w:rPr>
          <w:color w:val="333333"/>
          <w:sz w:val="28"/>
          <w:szCs w:val="28"/>
          <w:shd w:val="clear" w:color="auto" w:fill="FFFFFF"/>
        </w:rPr>
      </w:pPr>
      <w:r w:rsidRPr="00212921">
        <w:rPr>
          <w:color w:val="333333"/>
          <w:sz w:val="28"/>
          <w:szCs w:val="28"/>
          <w:shd w:val="clear" w:color="auto" w:fill="FFFFFF"/>
        </w:rPr>
        <w:t xml:space="preserve">       Исходя из норм,</w:t>
      </w:r>
      <w:r>
        <w:rPr>
          <w:color w:val="333333"/>
          <w:sz w:val="28"/>
          <w:szCs w:val="28"/>
          <w:shd w:val="clear" w:color="auto" w:fill="FFFFFF"/>
        </w:rPr>
        <w:t xml:space="preserve"> изложенных в</w:t>
      </w:r>
      <w:r w:rsidR="008E57B4">
        <w:rPr>
          <w:color w:val="333333"/>
          <w:sz w:val="28"/>
          <w:szCs w:val="28"/>
          <w:shd w:val="clear" w:color="auto" w:fill="FFFFFF"/>
        </w:rPr>
        <w:t xml:space="preserve"> п. 6.6 Устава</w:t>
      </w:r>
      <w:r w:rsidR="007F5F0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7F5F08">
        <w:rPr>
          <w:color w:val="333333"/>
          <w:sz w:val="28"/>
          <w:szCs w:val="28"/>
          <w:shd w:val="clear" w:color="auto" w:fill="FFFFFF"/>
        </w:rPr>
        <w:t xml:space="preserve">Общества, </w:t>
      </w:r>
      <w:r w:rsidR="008E57B4">
        <w:rPr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 w:rsidR="008E57B4">
        <w:rPr>
          <w:color w:val="333333"/>
          <w:sz w:val="28"/>
          <w:szCs w:val="28"/>
          <w:shd w:val="clear" w:color="auto" w:fill="FFFFFF"/>
        </w:rPr>
        <w:t xml:space="preserve">решение о распределении  </w:t>
      </w:r>
      <w:r w:rsidR="008E57B4" w:rsidRPr="008E57B4">
        <w:rPr>
          <w:b/>
          <w:color w:val="333333"/>
          <w:sz w:val="28"/>
          <w:szCs w:val="28"/>
          <w:shd w:val="clear" w:color="auto" w:fill="FFFFFF"/>
        </w:rPr>
        <w:t>чистой  прибыли</w:t>
      </w:r>
      <w:r w:rsidR="008E57B4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8E57B4" w:rsidRPr="008E57B4">
        <w:rPr>
          <w:color w:val="333333"/>
          <w:sz w:val="28"/>
          <w:szCs w:val="28"/>
          <w:shd w:val="clear" w:color="auto" w:fill="FFFFFF"/>
        </w:rPr>
        <w:t>принимается общим собранием участников  Общества.</w:t>
      </w:r>
      <w:r w:rsidR="008E57B4">
        <w:rPr>
          <w:color w:val="333333"/>
          <w:sz w:val="28"/>
          <w:szCs w:val="28"/>
          <w:shd w:val="clear" w:color="auto" w:fill="FFFFFF"/>
        </w:rPr>
        <w:t xml:space="preserve">, что справедливо отражено в п.3.2 </w:t>
      </w:r>
      <w:r w:rsidR="000B52D6">
        <w:rPr>
          <w:color w:val="333333"/>
          <w:sz w:val="28"/>
          <w:szCs w:val="28"/>
          <w:shd w:val="clear" w:color="auto" w:fill="FFFFFF"/>
        </w:rPr>
        <w:t xml:space="preserve"> проекта </w:t>
      </w:r>
      <w:r w:rsidR="008E57B4">
        <w:rPr>
          <w:color w:val="333333"/>
          <w:sz w:val="28"/>
          <w:szCs w:val="28"/>
          <w:shd w:val="clear" w:color="auto" w:fill="FFFFFF"/>
        </w:rPr>
        <w:t>Положения.</w:t>
      </w:r>
    </w:p>
    <w:p w14:paraId="6966AB47" w14:textId="77777777" w:rsidR="008E57B4" w:rsidRDefault="008E57B4" w:rsidP="00212921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7D389F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Исходя из норм п.14.1 Устава Общества 5% от чистой прибыли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Общества  должны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отчисляться в резервный фонд д</w:t>
      </w:r>
      <w:r w:rsidR="00336AA2">
        <w:rPr>
          <w:color w:val="333333"/>
          <w:sz w:val="28"/>
          <w:szCs w:val="28"/>
          <w:shd w:val="clear" w:color="auto" w:fill="FFFFFF"/>
        </w:rPr>
        <w:t xml:space="preserve">о достижения его </w:t>
      </w:r>
      <w:r w:rsidR="000B52D6">
        <w:rPr>
          <w:color w:val="333333"/>
          <w:sz w:val="28"/>
          <w:szCs w:val="28"/>
          <w:shd w:val="clear" w:color="auto" w:fill="FFFFFF"/>
        </w:rPr>
        <w:t>размера, определенного в Уставе Общества.</w:t>
      </w:r>
    </w:p>
    <w:p w14:paraId="22C5BCB4" w14:textId="77777777" w:rsidR="00640FD3" w:rsidRDefault="00640FD3" w:rsidP="00640FD3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336AA2">
        <w:rPr>
          <w:color w:val="333333"/>
          <w:sz w:val="28"/>
          <w:szCs w:val="28"/>
          <w:shd w:val="clear" w:color="auto" w:fill="FFFFFF"/>
        </w:rPr>
        <w:t>Исходя из этого</w:t>
      </w:r>
      <w:r w:rsidR="006A2E28">
        <w:rPr>
          <w:color w:val="333333"/>
          <w:sz w:val="28"/>
          <w:szCs w:val="28"/>
          <w:shd w:val="clear" w:color="auto" w:fill="FFFFFF"/>
        </w:rPr>
        <w:t>,</w:t>
      </w:r>
      <w:r w:rsidR="00336AA2">
        <w:rPr>
          <w:color w:val="333333"/>
          <w:sz w:val="28"/>
          <w:szCs w:val="28"/>
          <w:shd w:val="clear" w:color="auto" w:fill="FFFFFF"/>
        </w:rPr>
        <w:t xml:space="preserve"> предлагаем  п. 3.3 </w:t>
      </w:r>
      <w:r w:rsidR="00991C01">
        <w:rPr>
          <w:color w:val="333333"/>
          <w:sz w:val="28"/>
          <w:szCs w:val="28"/>
          <w:shd w:val="clear" w:color="auto" w:fill="FFFFFF"/>
        </w:rPr>
        <w:t xml:space="preserve"> проекта </w:t>
      </w:r>
      <w:r w:rsidR="00336AA2">
        <w:rPr>
          <w:color w:val="333333"/>
          <w:sz w:val="28"/>
          <w:szCs w:val="28"/>
          <w:shd w:val="clear" w:color="auto" w:fill="FFFFFF"/>
        </w:rPr>
        <w:t>Положения изложить в более точной редакции:</w:t>
      </w:r>
      <w:r>
        <w:rPr>
          <w:color w:val="333333"/>
          <w:sz w:val="28"/>
          <w:szCs w:val="28"/>
          <w:shd w:val="clear" w:color="auto" w:fill="FFFFFF"/>
        </w:rPr>
        <w:t xml:space="preserve"> «</w:t>
      </w:r>
      <w:r w:rsidRPr="00640FD3">
        <w:rPr>
          <w:color w:val="000000"/>
          <w:sz w:val="28"/>
          <w:szCs w:val="28"/>
          <w:lang w:eastAsia="en-US"/>
        </w:rPr>
        <w:t>Размер отчисления части прибыли Общества, подлежащей перечислению в бюджет городского округа Армянск по результатам финансово - хозяйственной деятельности за отчетный период, устанавливается в процентах к сумме чистой прибыли, остающейся в распоряжении Общества после уплаты налогов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b/>
          <w:color w:val="000000"/>
          <w:sz w:val="28"/>
          <w:szCs w:val="28"/>
          <w:lang w:eastAsia="en-US"/>
        </w:rPr>
        <w:t>отчислений в резервный фонд</w:t>
      </w:r>
      <w:r w:rsidRPr="00640FD3">
        <w:rPr>
          <w:color w:val="000000"/>
          <w:sz w:val="28"/>
          <w:szCs w:val="28"/>
          <w:lang w:eastAsia="en-US"/>
        </w:rPr>
        <w:t xml:space="preserve"> и иных обязательных платежей в размере, установленном в приложении №1 к настоящему Положению</w:t>
      </w:r>
      <w:r>
        <w:rPr>
          <w:color w:val="000000"/>
          <w:sz w:val="28"/>
          <w:szCs w:val="28"/>
          <w:lang w:eastAsia="en-US"/>
        </w:rPr>
        <w:t>».</w:t>
      </w:r>
      <w:r w:rsidR="00425DD9">
        <w:rPr>
          <w:color w:val="000000"/>
          <w:sz w:val="28"/>
          <w:szCs w:val="28"/>
          <w:lang w:eastAsia="en-US"/>
        </w:rPr>
        <w:t xml:space="preserve"> Такая редакция будет соответствовать нормам</w:t>
      </w:r>
      <w:r w:rsidR="000B52D6">
        <w:rPr>
          <w:color w:val="000000"/>
          <w:sz w:val="28"/>
          <w:szCs w:val="28"/>
          <w:lang w:eastAsia="en-US"/>
        </w:rPr>
        <w:t xml:space="preserve"> пунктов</w:t>
      </w:r>
      <w:r w:rsidR="000B52D6" w:rsidRPr="000B52D6">
        <w:rPr>
          <w:color w:val="000000"/>
          <w:sz w:val="28"/>
          <w:szCs w:val="28"/>
          <w:lang w:eastAsia="en-US"/>
        </w:rPr>
        <w:t xml:space="preserve"> </w:t>
      </w:r>
      <w:r w:rsidR="000B52D6">
        <w:rPr>
          <w:color w:val="000000"/>
          <w:sz w:val="28"/>
          <w:szCs w:val="28"/>
          <w:lang w:eastAsia="en-US"/>
        </w:rPr>
        <w:t xml:space="preserve">6.5, </w:t>
      </w:r>
      <w:r w:rsidR="00425DD9">
        <w:rPr>
          <w:color w:val="000000"/>
          <w:sz w:val="28"/>
          <w:szCs w:val="28"/>
          <w:lang w:eastAsia="en-US"/>
        </w:rPr>
        <w:t>14.1 Устава Общества.</w:t>
      </w:r>
    </w:p>
    <w:p w14:paraId="16E50D2D" w14:textId="77777777" w:rsidR="00640FD3" w:rsidRDefault="00640FD3" w:rsidP="00640FD3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С целью обеспечения контроля за финансовым состоянием Общества и  поступления полного  комплекта документов  пункт 3.5 </w:t>
      </w:r>
      <w:r w:rsidR="000B52D6">
        <w:rPr>
          <w:color w:val="000000"/>
          <w:sz w:val="28"/>
          <w:szCs w:val="28"/>
          <w:lang w:eastAsia="en-US"/>
        </w:rPr>
        <w:t xml:space="preserve">проекта </w:t>
      </w:r>
      <w:r>
        <w:rPr>
          <w:color w:val="000000"/>
          <w:sz w:val="28"/>
          <w:szCs w:val="28"/>
          <w:lang w:eastAsia="en-US"/>
        </w:rPr>
        <w:t>Положения предлагаем изложить в редакции:</w:t>
      </w:r>
      <w:r w:rsidRPr="00640FD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«</w:t>
      </w:r>
      <w:r w:rsidRPr="00640FD3">
        <w:rPr>
          <w:color w:val="000000"/>
          <w:sz w:val="28"/>
          <w:szCs w:val="28"/>
          <w:lang w:eastAsia="en-US"/>
        </w:rPr>
        <w:t>Расчет суммы части прибыли Общества, остающейся в его распоряжении после уплаты налогов</w:t>
      </w:r>
      <w:r>
        <w:rPr>
          <w:color w:val="000000"/>
          <w:sz w:val="28"/>
          <w:szCs w:val="28"/>
          <w:lang w:eastAsia="en-US"/>
        </w:rPr>
        <w:t>,</w:t>
      </w:r>
      <w:r w:rsidRPr="00640FD3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отчислений в резервный фонд</w:t>
      </w:r>
      <w:r w:rsidR="000B52D6">
        <w:rPr>
          <w:color w:val="000000"/>
          <w:sz w:val="28"/>
          <w:szCs w:val="28"/>
          <w:lang w:eastAsia="en-US"/>
        </w:rPr>
        <w:t xml:space="preserve"> и иных обязательных платежей,</w:t>
      </w:r>
      <w:r w:rsidRPr="00640FD3">
        <w:rPr>
          <w:color w:val="000000"/>
          <w:sz w:val="28"/>
          <w:szCs w:val="28"/>
          <w:lang w:eastAsia="en-US"/>
        </w:rPr>
        <w:t xml:space="preserve"> подлежащей уплате в бюджет городского округа Армянск вместе с годовой бухгалтерской отчетностью и отчетом о результатах финансово-хозяйственной деятельности Общества,</w:t>
      </w:r>
      <w:r w:rsidR="00332381">
        <w:rPr>
          <w:color w:val="000000"/>
          <w:sz w:val="28"/>
          <w:szCs w:val="28"/>
          <w:lang w:eastAsia="en-US"/>
        </w:rPr>
        <w:t xml:space="preserve"> </w:t>
      </w:r>
      <w:r w:rsidR="00991C01">
        <w:rPr>
          <w:b/>
          <w:color w:val="000000"/>
          <w:sz w:val="28"/>
          <w:szCs w:val="28"/>
          <w:lang w:eastAsia="en-US"/>
        </w:rPr>
        <w:t>решение</w:t>
      </w:r>
      <w:r w:rsidR="006A2E28">
        <w:rPr>
          <w:b/>
          <w:color w:val="000000"/>
          <w:sz w:val="28"/>
          <w:szCs w:val="28"/>
          <w:lang w:eastAsia="en-US"/>
        </w:rPr>
        <w:t>м</w:t>
      </w:r>
      <w:r w:rsidR="00991C01">
        <w:rPr>
          <w:b/>
          <w:color w:val="000000"/>
          <w:sz w:val="28"/>
          <w:szCs w:val="28"/>
          <w:lang w:eastAsia="en-US"/>
        </w:rPr>
        <w:t xml:space="preserve"> </w:t>
      </w:r>
      <w:r w:rsidR="00332381">
        <w:rPr>
          <w:b/>
          <w:color w:val="000000"/>
          <w:sz w:val="28"/>
          <w:szCs w:val="28"/>
          <w:lang w:eastAsia="en-US"/>
        </w:rPr>
        <w:t>общего собрания участников Общества  об утверждении годового отчета и годового бухгалтерского баланса</w:t>
      </w:r>
      <w:r w:rsidR="005C167F">
        <w:rPr>
          <w:b/>
          <w:color w:val="000000"/>
          <w:sz w:val="28"/>
          <w:szCs w:val="28"/>
          <w:lang w:eastAsia="en-US"/>
        </w:rPr>
        <w:t>, решение</w:t>
      </w:r>
      <w:r w:rsidR="00991C01">
        <w:rPr>
          <w:b/>
          <w:color w:val="000000"/>
          <w:sz w:val="28"/>
          <w:szCs w:val="28"/>
          <w:lang w:eastAsia="en-US"/>
        </w:rPr>
        <w:t>м</w:t>
      </w:r>
      <w:r w:rsidR="005C167F">
        <w:rPr>
          <w:b/>
          <w:color w:val="000000"/>
          <w:sz w:val="28"/>
          <w:szCs w:val="28"/>
          <w:lang w:eastAsia="en-US"/>
        </w:rPr>
        <w:t xml:space="preserve"> участников Общества</w:t>
      </w:r>
      <w:r w:rsidR="00332381">
        <w:rPr>
          <w:b/>
          <w:color w:val="000000"/>
          <w:sz w:val="28"/>
          <w:szCs w:val="28"/>
          <w:lang w:eastAsia="en-US"/>
        </w:rPr>
        <w:t xml:space="preserve"> о распределении чистой прибыли</w:t>
      </w:r>
      <w:r w:rsidR="00332381">
        <w:rPr>
          <w:color w:val="000000"/>
          <w:sz w:val="28"/>
          <w:szCs w:val="28"/>
          <w:lang w:eastAsia="en-US"/>
        </w:rPr>
        <w:t xml:space="preserve">  </w:t>
      </w:r>
      <w:r w:rsidRPr="00640FD3">
        <w:rPr>
          <w:color w:val="000000"/>
          <w:sz w:val="28"/>
          <w:szCs w:val="28"/>
          <w:lang w:eastAsia="en-US"/>
        </w:rPr>
        <w:t>предоставляется Обществом в Администрацию, один раз в год не ранее 1 марта и не позднее 30 апреля года, следующего за отчетным.</w:t>
      </w:r>
      <w:r w:rsidR="00332381">
        <w:rPr>
          <w:color w:val="000000"/>
          <w:sz w:val="28"/>
          <w:szCs w:val="28"/>
          <w:lang w:eastAsia="en-US"/>
        </w:rPr>
        <w:t>».</w:t>
      </w:r>
      <w:r w:rsidR="005C167F">
        <w:rPr>
          <w:color w:val="000000"/>
          <w:sz w:val="28"/>
          <w:szCs w:val="28"/>
          <w:lang w:eastAsia="en-US"/>
        </w:rPr>
        <w:t xml:space="preserve">  </w:t>
      </w:r>
      <w:r w:rsidR="00425DD9">
        <w:rPr>
          <w:color w:val="000000"/>
          <w:sz w:val="28"/>
          <w:szCs w:val="28"/>
          <w:lang w:eastAsia="en-US"/>
        </w:rPr>
        <w:t xml:space="preserve">  </w:t>
      </w:r>
      <w:proofErr w:type="gramStart"/>
      <w:r w:rsidR="00425DD9">
        <w:rPr>
          <w:color w:val="000000"/>
          <w:sz w:val="28"/>
          <w:szCs w:val="28"/>
          <w:lang w:eastAsia="en-US"/>
        </w:rPr>
        <w:t xml:space="preserve">Упоминание </w:t>
      </w:r>
      <w:r w:rsidR="005C167F">
        <w:rPr>
          <w:color w:val="000000"/>
          <w:sz w:val="28"/>
          <w:szCs w:val="28"/>
          <w:lang w:eastAsia="en-US"/>
        </w:rPr>
        <w:t xml:space="preserve"> полно</w:t>
      </w:r>
      <w:r w:rsidR="00425DD9">
        <w:rPr>
          <w:color w:val="000000"/>
          <w:sz w:val="28"/>
          <w:szCs w:val="28"/>
          <w:lang w:eastAsia="en-US"/>
        </w:rPr>
        <w:t>го</w:t>
      </w:r>
      <w:proofErr w:type="gramEnd"/>
      <w:r w:rsidR="00425DD9">
        <w:rPr>
          <w:color w:val="000000"/>
          <w:sz w:val="28"/>
          <w:szCs w:val="28"/>
          <w:lang w:eastAsia="en-US"/>
        </w:rPr>
        <w:t xml:space="preserve"> комплекта  документов будет соответствовать </w:t>
      </w:r>
      <w:r w:rsidR="00991C01">
        <w:rPr>
          <w:color w:val="000000"/>
          <w:sz w:val="28"/>
          <w:szCs w:val="28"/>
          <w:lang w:eastAsia="en-US"/>
        </w:rPr>
        <w:t xml:space="preserve"> нормам пунктов 6.6, </w:t>
      </w:r>
      <w:r w:rsidR="00C977D1">
        <w:rPr>
          <w:color w:val="000000"/>
          <w:sz w:val="28"/>
          <w:szCs w:val="28"/>
          <w:lang w:eastAsia="en-US"/>
        </w:rPr>
        <w:t>10.6</w:t>
      </w:r>
      <w:r w:rsidR="00B31B50">
        <w:rPr>
          <w:color w:val="000000"/>
          <w:sz w:val="28"/>
          <w:szCs w:val="28"/>
          <w:lang w:eastAsia="en-US"/>
        </w:rPr>
        <w:t xml:space="preserve"> </w:t>
      </w:r>
      <w:r w:rsidR="00425DD9">
        <w:rPr>
          <w:color w:val="000000"/>
          <w:sz w:val="28"/>
          <w:szCs w:val="28"/>
          <w:lang w:eastAsia="en-US"/>
        </w:rPr>
        <w:t>Устава Общества</w:t>
      </w:r>
      <w:r w:rsidR="004722F8">
        <w:rPr>
          <w:color w:val="000000"/>
          <w:sz w:val="28"/>
          <w:szCs w:val="28"/>
          <w:lang w:eastAsia="en-US"/>
        </w:rPr>
        <w:t>.</w:t>
      </w:r>
      <w:r w:rsidR="00425DD9">
        <w:rPr>
          <w:color w:val="000000"/>
          <w:sz w:val="28"/>
          <w:szCs w:val="28"/>
          <w:lang w:eastAsia="en-US"/>
        </w:rPr>
        <w:t xml:space="preserve">  </w:t>
      </w:r>
    </w:p>
    <w:p w14:paraId="6C372B45" w14:textId="77777777" w:rsidR="009F3885" w:rsidRDefault="009F3885" w:rsidP="00640FD3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В п. 4.9.1 Устава определено: </w:t>
      </w:r>
      <w:r w:rsidR="00B31B50">
        <w:rPr>
          <w:color w:val="000000"/>
          <w:sz w:val="28"/>
          <w:szCs w:val="28"/>
          <w:lang w:eastAsia="en-US"/>
        </w:rPr>
        <w:t xml:space="preserve">Участники Общества обязаны </w:t>
      </w:r>
      <w:r>
        <w:rPr>
          <w:color w:val="000000"/>
          <w:sz w:val="28"/>
          <w:szCs w:val="28"/>
          <w:lang w:eastAsia="en-US"/>
        </w:rPr>
        <w:t>Оплачивать доли</w:t>
      </w:r>
      <w:r w:rsidR="004722F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 уставном капитале общества</w:t>
      </w:r>
      <w:proofErr w:type="gramStart"/>
      <w:r>
        <w:rPr>
          <w:color w:val="000000"/>
          <w:sz w:val="28"/>
          <w:szCs w:val="28"/>
          <w:lang w:eastAsia="en-US"/>
        </w:rPr>
        <w:t xml:space="preserve"> ….</w:t>
      </w:r>
      <w:proofErr w:type="gramEnd"/>
      <w:r>
        <w:rPr>
          <w:color w:val="000000"/>
          <w:sz w:val="28"/>
          <w:szCs w:val="28"/>
          <w:lang w:eastAsia="en-US"/>
        </w:rPr>
        <w:t xml:space="preserve"> в сроки, которые предусмотрены настоящим законом.</w:t>
      </w:r>
    </w:p>
    <w:p w14:paraId="1B83F18D" w14:textId="77777777" w:rsidR="009F3885" w:rsidRPr="00B31B50" w:rsidRDefault="009F3885" w:rsidP="009F38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части 3 статьи 28 </w:t>
      </w:r>
      <w:r w:rsidR="004722F8" w:rsidRPr="00536CF7">
        <w:rPr>
          <w:sz w:val="28"/>
          <w:szCs w:val="28"/>
        </w:rPr>
        <w:t>Федерального закона №14-Ф</w:t>
      </w:r>
      <w:r w:rsidR="004722F8">
        <w:rPr>
          <w:sz w:val="28"/>
          <w:szCs w:val="28"/>
        </w:rPr>
        <w:t xml:space="preserve"> определено:</w:t>
      </w:r>
      <w:r w:rsidR="004722F8">
        <w:rPr>
          <w:i/>
          <w:sz w:val="28"/>
          <w:szCs w:val="28"/>
        </w:rPr>
        <w:t xml:space="preserve"> </w:t>
      </w:r>
      <w:r w:rsidRPr="009F3885">
        <w:rPr>
          <w:sz w:val="28"/>
          <w:szCs w:val="28"/>
        </w:rPr>
        <w:t xml:space="preserve">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ними. Срок выплаты части распределенной прибыли </w:t>
      </w:r>
      <w:r w:rsidRPr="00B31B50">
        <w:rPr>
          <w:sz w:val="28"/>
          <w:szCs w:val="28"/>
        </w:rPr>
        <w:t>общества не должен превышать шестьдесят дней со дня принятия решения о распределении прибыли между участниками общества. В случае,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определен, указанный срок считается равным шестидесяти дням со дня принятия решения о распределении прибыли между участниками общества.</w:t>
      </w:r>
      <w:r w:rsidR="004722F8" w:rsidRPr="00B31B50">
        <w:rPr>
          <w:sz w:val="28"/>
          <w:szCs w:val="28"/>
        </w:rPr>
        <w:t>».</w:t>
      </w:r>
    </w:p>
    <w:p w14:paraId="2FD66EE3" w14:textId="77777777" w:rsidR="009F3885" w:rsidRDefault="004722F8" w:rsidP="00640FD3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В пункте 6.9 Устава </w:t>
      </w:r>
      <w:proofErr w:type="gramStart"/>
      <w:r>
        <w:rPr>
          <w:color w:val="000000"/>
          <w:sz w:val="28"/>
          <w:szCs w:val="28"/>
          <w:lang w:eastAsia="en-US"/>
        </w:rPr>
        <w:t>Общества  определён</w:t>
      </w:r>
      <w:proofErr w:type="gramEnd"/>
      <w:r>
        <w:rPr>
          <w:color w:val="000000"/>
          <w:sz w:val="28"/>
          <w:szCs w:val="28"/>
          <w:lang w:eastAsia="en-US"/>
        </w:rPr>
        <w:t xml:space="preserve"> срок  выплаты части распределённой прибыли, он «не должен превышать 30 дней».</w:t>
      </w:r>
    </w:p>
    <w:p w14:paraId="5068CAF0" w14:textId="77777777" w:rsidR="00EE4838" w:rsidRPr="00227369" w:rsidRDefault="00425DD9" w:rsidP="004722F8">
      <w:pPr>
        <w:jc w:val="both"/>
        <w:rPr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С целью </w:t>
      </w:r>
      <w:proofErr w:type="gramStart"/>
      <w:r>
        <w:rPr>
          <w:color w:val="000000"/>
          <w:sz w:val="28"/>
          <w:szCs w:val="28"/>
          <w:lang w:eastAsia="en-US"/>
        </w:rPr>
        <w:t xml:space="preserve">соответствия </w:t>
      </w:r>
      <w:r w:rsidR="004722F8">
        <w:rPr>
          <w:color w:val="000000"/>
          <w:sz w:val="28"/>
          <w:szCs w:val="28"/>
          <w:lang w:eastAsia="en-US"/>
        </w:rPr>
        <w:t xml:space="preserve"> норм</w:t>
      </w:r>
      <w:proofErr w:type="gramEnd"/>
      <w:r w:rsidR="004722F8">
        <w:rPr>
          <w:color w:val="000000"/>
          <w:sz w:val="28"/>
          <w:szCs w:val="28"/>
          <w:lang w:eastAsia="en-US"/>
        </w:rPr>
        <w:t xml:space="preserve"> Положения </w:t>
      </w:r>
      <w:r>
        <w:rPr>
          <w:color w:val="000000"/>
          <w:sz w:val="28"/>
          <w:szCs w:val="28"/>
          <w:lang w:eastAsia="en-US"/>
        </w:rPr>
        <w:t xml:space="preserve">нормам пункта 6.9 Устава Общества  предлагаем </w:t>
      </w:r>
      <w:r w:rsidR="009F3885">
        <w:rPr>
          <w:color w:val="000000"/>
          <w:sz w:val="28"/>
          <w:szCs w:val="28"/>
          <w:lang w:eastAsia="en-US"/>
        </w:rPr>
        <w:t xml:space="preserve">в пункте </w:t>
      </w:r>
      <w:r>
        <w:rPr>
          <w:color w:val="000000"/>
          <w:sz w:val="28"/>
          <w:szCs w:val="28"/>
          <w:lang w:eastAsia="en-US"/>
        </w:rPr>
        <w:t>4.</w:t>
      </w:r>
      <w:r w:rsidR="009F3885">
        <w:rPr>
          <w:color w:val="000000"/>
          <w:sz w:val="28"/>
          <w:szCs w:val="28"/>
          <w:lang w:eastAsia="en-US"/>
        </w:rPr>
        <w:t xml:space="preserve">2 Положения  срок  перечисления  части  прибыли  заменить срок перечисления части прибыли с </w:t>
      </w:r>
      <w:r w:rsidR="009F3885" w:rsidRPr="009F3885">
        <w:rPr>
          <w:b/>
          <w:color w:val="000000"/>
          <w:sz w:val="28"/>
          <w:szCs w:val="28"/>
          <w:lang w:eastAsia="en-US"/>
        </w:rPr>
        <w:t>шестидесяти дней</w:t>
      </w:r>
      <w:r w:rsidR="009F3885">
        <w:rPr>
          <w:color w:val="000000"/>
          <w:sz w:val="28"/>
          <w:szCs w:val="28"/>
          <w:lang w:eastAsia="en-US"/>
        </w:rPr>
        <w:t xml:space="preserve"> на  </w:t>
      </w:r>
      <w:r w:rsidR="009F3885" w:rsidRPr="009F3885">
        <w:rPr>
          <w:b/>
          <w:color w:val="000000"/>
          <w:sz w:val="28"/>
          <w:szCs w:val="28"/>
          <w:lang w:eastAsia="en-US"/>
        </w:rPr>
        <w:t xml:space="preserve">30 дней </w:t>
      </w:r>
      <w:r w:rsidR="009F3885">
        <w:rPr>
          <w:color w:val="000000"/>
          <w:sz w:val="28"/>
          <w:szCs w:val="28"/>
          <w:lang w:eastAsia="en-US"/>
        </w:rPr>
        <w:t xml:space="preserve">со дня принятия решения  о распределении прибыли между участниками Общества. </w:t>
      </w:r>
    </w:p>
    <w:p w14:paraId="5F3E362C" w14:textId="77777777" w:rsidR="00227369" w:rsidRDefault="000547FC" w:rsidP="00555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2A2">
        <w:rPr>
          <w:sz w:val="28"/>
          <w:szCs w:val="28"/>
        </w:rPr>
        <w:t xml:space="preserve">      </w:t>
      </w:r>
    </w:p>
    <w:p w14:paraId="70B11FC8" w14:textId="77777777" w:rsidR="0018027D" w:rsidRPr="00E907D9" w:rsidRDefault="00227369" w:rsidP="005552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38EE" w:rsidRPr="00E907D9">
        <w:rPr>
          <w:b/>
          <w:sz w:val="28"/>
          <w:szCs w:val="28"/>
        </w:rPr>
        <w:t xml:space="preserve">Рекомендации: </w:t>
      </w:r>
    </w:p>
    <w:p w14:paraId="561D27C7" w14:textId="77777777" w:rsidR="005552A2" w:rsidRDefault="00B05090" w:rsidP="00555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924">
        <w:rPr>
          <w:sz w:val="28"/>
          <w:szCs w:val="28"/>
        </w:rPr>
        <w:t xml:space="preserve">   </w:t>
      </w:r>
      <w:r w:rsidR="00FD32C5" w:rsidRPr="0006180F">
        <w:rPr>
          <w:sz w:val="28"/>
          <w:szCs w:val="28"/>
        </w:rPr>
        <w:t>Армянскому городс</w:t>
      </w:r>
      <w:r w:rsidR="0006180F" w:rsidRPr="0006180F">
        <w:rPr>
          <w:sz w:val="28"/>
          <w:szCs w:val="28"/>
        </w:rPr>
        <w:t>кому совету</w:t>
      </w:r>
      <w:r w:rsidR="0006180F">
        <w:rPr>
          <w:color w:val="FF0000"/>
          <w:sz w:val="28"/>
          <w:szCs w:val="28"/>
        </w:rPr>
        <w:t xml:space="preserve"> </w:t>
      </w:r>
      <w:r w:rsidR="004722F8">
        <w:rPr>
          <w:color w:val="FF0000"/>
          <w:sz w:val="28"/>
          <w:szCs w:val="28"/>
        </w:rPr>
        <w:t xml:space="preserve"> </w:t>
      </w:r>
      <w:r w:rsidR="004722F8" w:rsidRPr="004722F8">
        <w:rPr>
          <w:sz w:val="28"/>
          <w:szCs w:val="28"/>
        </w:rPr>
        <w:t>предлагаем</w:t>
      </w:r>
      <w:r w:rsidR="004722F8">
        <w:rPr>
          <w:sz w:val="28"/>
          <w:szCs w:val="28"/>
        </w:rPr>
        <w:t xml:space="preserve"> </w:t>
      </w:r>
      <w:r w:rsidR="00272C9C">
        <w:rPr>
          <w:sz w:val="28"/>
          <w:szCs w:val="28"/>
        </w:rPr>
        <w:t>проект Положения</w:t>
      </w:r>
      <w:r w:rsidR="004722F8" w:rsidRPr="00C34BBC">
        <w:rPr>
          <w:sz w:val="28"/>
          <w:szCs w:val="28"/>
        </w:rPr>
        <w:t xml:space="preserve">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образования городской округ Армянск Республики Крым</w:t>
      </w:r>
      <w:r w:rsidR="004722F8">
        <w:rPr>
          <w:sz w:val="28"/>
          <w:szCs w:val="28"/>
        </w:rPr>
        <w:t xml:space="preserve"> вернуть  на доработку </w:t>
      </w:r>
      <w:r w:rsidR="00272C9C">
        <w:rPr>
          <w:sz w:val="28"/>
          <w:szCs w:val="28"/>
        </w:rPr>
        <w:t>исходя из замечаний и предложений контрольно-счет</w:t>
      </w:r>
      <w:r w:rsidR="00227369">
        <w:rPr>
          <w:sz w:val="28"/>
          <w:szCs w:val="28"/>
        </w:rPr>
        <w:t>н</w:t>
      </w:r>
      <w:r w:rsidR="00272C9C">
        <w:rPr>
          <w:sz w:val="28"/>
          <w:szCs w:val="28"/>
        </w:rPr>
        <w:t xml:space="preserve">ого органа </w:t>
      </w:r>
      <w:r w:rsidR="004722F8">
        <w:rPr>
          <w:sz w:val="28"/>
          <w:szCs w:val="28"/>
        </w:rPr>
        <w:t>с целью не допущения нарушений норм Устава Общества с ограниченной ответственностью «Офисный центр «ТИТАН»</w:t>
      </w:r>
      <w:r w:rsidR="00272C9C">
        <w:rPr>
          <w:sz w:val="28"/>
          <w:szCs w:val="28"/>
        </w:rPr>
        <w:t xml:space="preserve"> </w:t>
      </w:r>
      <w:r w:rsidR="002A5E41">
        <w:rPr>
          <w:sz w:val="28"/>
          <w:szCs w:val="28"/>
        </w:rPr>
        <w:t xml:space="preserve"> и действующего законодательства.</w:t>
      </w:r>
    </w:p>
    <w:p w14:paraId="378BDB54" w14:textId="77777777" w:rsidR="005552A2" w:rsidRDefault="005552A2" w:rsidP="00E63D66">
      <w:pPr>
        <w:jc w:val="both"/>
        <w:rPr>
          <w:color w:val="FF0000"/>
          <w:sz w:val="28"/>
          <w:szCs w:val="28"/>
        </w:rPr>
      </w:pPr>
    </w:p>
    <w:p w14:paraId="0B69FDC9" w14:textId="77777777" w:rsidR="00E907D9" w:rsidRDefault="0006180F" w:rsidP="005552A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7C39BA71" w14:textId="77777777" w:rsidR="00C53142" w:rsidRDefault="00227369" w:rsidP="00F35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DB28A9E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p w14:paraId="557CBC1E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p w14:paraId="2D49BA3E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p w14:paraId="007AB338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sectPr w:rsidR="0079100A" w:rsidSect="00BB2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0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EB1B" w14:textId="77777777" w:rsidR="00822FC1" w:rsidRDefault="00822FC1" w:rsidP="00D63984">
      <w:r>
        <w:separator/>
      </w:r>
    </w:p>
  </w:endnote>
  <w:endnote w:type="continuationSeparator" w:id="0">
    <w:p w14:paraId="1BCE9380" w14:textId="77777777" w:rsidR="00822FC1" w:rsidRDefault="00822FC1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5CD4" w14:textId="77777777" w:rsidR="00E57299" w:rsidRDefault="00E572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A9B4" w14:textId="77777777" w:rsidR="00E57299" w:rsidRDefault="00E572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2222" w14:textId="77777777" w:rsidR="00E57299" w:rsidRDefault="00E572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B576" w14:textId="77777777" w:rsidR="00822FC1" w:rsidRDefault="00822FC1" w:rsidP="00D63984">
      <w:r>
        <w:separator/>
      </w:r>
    </w:p>
  </w:footnote>
  <w:footnote w:type="continuationSeparator" w:id="0">
    <w:p w14:paraId="1B3D11E7" w14:textId="77777777" w:rsidR="00822FC1" w:rsidRDefault="00822FC1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55" w14:textId="77777777" w:rsidR="00E57299" w:rsidRDefault="00E572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4896" w14:textId="77777777" w:rsidR="00E57299" w:rsidRDefault="00E57299">
    <w:pPr>
      <w:pStyle w:val="a9"/>
      <w:jc w:val="right"/>
    </w:pPr>
  </w:p>
  <w:p w14:paraId="638F82C6" w14:textId="77777777" w:rsidR="00E57299" w:rsidRDefault="00E57299">
    <w:pPr>
      <w:pStyle w:val="a9"/>
      <w:jc w:val="right"/>
    </w:pPr>
  </w:p>
  <w:p w14:paraId="1398CF6F" w14:textId="77777777" w:rsidR="00FA779E" w:rsidRDefault="00FA779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E389C">
      <w:rPr>
        <w:noProof/>
      </w:rPr>
      <w:t>4</w:t>
    </w:r>
    <w:r>
      <w:fldChar w:fldCharType="end"/>
    </w:r>
  </w:p>
  <w:p w14:paraId="685A7F35" w14:textId="77777777" w:rsidR="00FA779E" w:rsidRDefault="00FA77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0B2" w14:textId="77777777" w:rsidR="00E57299" w:rsidRDefault="00E572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B9"/>
    <w:multiLevelType w:val="hybridMultilevel"/>
    <w:tmpl w:val="E794B35C"/>
    <w:lvl w:ilvl="0" w:tplc="23246D1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B0D479A"/>
    <w:multiLevelType w:val="hybridMultilevel"/>
    <w:tmpl w:val="AF0E22EA"/>
    <w:lvl w:ilvl="0" w:tplc="E638A7B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8FB3B22"/>
    <w:multiLevelType w:val="hybridMultilevel"/>
    <w:tmpl w:val="E6F26524"/>
    <w:lvl w:ilvl="0" w:tplc="FA3A40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B3051"/>
    <w:multiLevelType w:val="hybridMultilevel"/>
    <w:tmpl w:val="544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4158"/>
    <w:multiLevelType w:val="multilevel"/>
    <w:tmpl w:val="30AC9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ED731EB"/>
    <w:multiLevelType w:val="multilevel"/>
    <w:tmpl w:val="FF667A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9" w15:restartNumberingAfterBreak="0">
    <w:nsid w:val="691F1F8D"/>
    <w:multiLevelType w:val="multilevel"/>
    <w:tmpl w:val="B66A9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FBF3796"/>
    <w:multiLevelType w:val="hybridMultilevel"/>
    <w:tmpl w:val="2FC4F550"/>
    <w:lvl w:ilvl="0" w:tplc="C1B0F2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303"/>
    <w:rsid w:val="0000406A"/>
    <w:rsid w:val="000057D7"/>
    <w:rsid w:val="000102C8"/>
    <w:rsid w:val="00011D8F"/>
    <w:rsid w:val="0001435F"/>
    <w:rsid w:val="00023601"/>
    <w:rsid w:val="0002569D"/>
    <w:rsid w:val="00027662"/>
    <w:rsid w:val="0003050A"/>
    <w:rsid w:val="00030FCA"/>
    <w:rsid w:val="00031BE0"/>
    <w:rsid w:val="0003557F"/>
    <w:rsid w:val="00036A26"/>
    <w:rsid w:val="00040A50"/>
    <w:rsid w:val="00041FBA"/>
    <w:rsid w:val="000442C5"/>
    <w:rsid w:val="00044702"/>
    <w:rsid w:val="0004544D"/>
    <w:rsid w:val="00045CE8"/>
    <w:rsid w:val="0004625B"/>
    <w:rsid w:val="00046B1F"/>
    <w:rsid w:val="0005001F"/>
    <w:rsid w:val="000516E5"/>
    <w:rsid w:val="00051D59"/>
    <w:rsid w:val="000547FC"/>
    <w:rsid w:val="00054B29"/>
    <w:rsid w:val="00055524"/>
    <w:rsid w:val="0006180F"/>
    <w:rsid w:val="00062166"/>
    <w:rsid w:val="000637B9"/>
    <w:rsid w:val="00066FED"/>
    <w:rsid w:val="00070BE6"/>
    <w:rsid w:val="00071555"/>
    <w:rsid w:val="00072F10"/>
    <w:rsid w:val="000753A0"/>
    <w:rsid w:val="00081085"/>
    <w:rsid w:val="00085311"/>
    <w:rsid w:val="000911BF"/>
    <w:rsid w:val="00092A3A"/>
    <w:rsid w:val="00092BBA"/>
    <w:rsid w:val="00094AD9"/>
    <w:rsid w:val="000A4BD3"/>
    <w:rsid w:val="000B2FE5"/>
    <w:rsid w:val="000B52D6"/>
    <w:rsid w:val="000C0268"/>
    <w:rsid w:val="000C0344"/>
    <w:rsid w:val="000C3E9A"/>
    <w:rsid w:val="000C51E4"/>
    <w:rsid w:val="000C53EA"/>
    <w:rsid w:val="000D3AE1"/>
    <w:rsid w:val="000D4481"/>
    <w:rsid w:val="000D4560"/>
    <w:rsid w:val="000D45E2"/>
    <w:rsid w:val="000D5AB4"/>
    <w:rsid w:val="000D5C7A"/>
    <w:rsid w:val="000D665B"/>
    <w:rsid w:val="000D66DC"/>
    <w:rsid w:val="000D7B95"/>
    <w:rsid w:val="000E2D6E"/>
    <w:rsid w:val="000E48DD"/>
    <w:rsid w:val="000F1B8E"/>
    <w:rsid w:val="000F3454"/>
    <w:rsid w:val="000F4F32"/>
    <w:rsid w:val="000F64A5"/>
    <w:rsid w:val="00103360"/>
    <w:rsid w:val="00103478"/>
    <w:rsid w:val="00105415"/>
    <w:rsid w:val="0010680E"/>
    <w:rsid w:val="00106843"/>
    <w:rsid w:val="00107440"/>
    <w:rsid w:val="00107E40"/>
    <w:rsid w:val="0011229A"/>
    <w:rsid w:val="00113BCB"/>
    <w:rsid w:val="0011570C"/>
    <w:rsid w:val="0011693D"/>
    <w:rsid w:val="00122D98"/>
    <w:rsid w:val="001247A0"/>
    <w:rsid w:val="00124A00"/>
    <w:rsid w:val="001254C8"/>
    <w:rsid w:val="0013244F"/>
    <w:rsid w:val="00132E78"/>
    <w:rsid w:val="0013380F"/>
    <w:rsid w:val="00135821"/>
    <w:rsid w:val="00151B60"/>
    <w:rsid w:val="001521F6"/>
    <w:rsid w:val="0016379D"/>
    <w:rsid w:val="00164255"/>
    <w:rsid w:val="00166F43"/>
    <w:rsid w:val="001671C1"/>
    <w:rsid w:val="00171863"/>
    <w:rsid w:val="00171A51"/>
    <w:rsid w:val="00177581"/>
    <w:rsid w:val="0018027D"/>
    <w:rsid w:val="00184763"/>
    <w:rsid w:val="0019503C"/>
    <w:rsid w:val="00196581"/>
    <w:rsid w:val="00197C31"/>
    <w:rsid w:val="001A0337"/>
    <w:rsid w:val="001A6C5F"/>
    <w:rsid w:val="001A7209"/>
    <w:rsid w:val="001B1013"/>
    <w:rsid w:val="001C1500"/>
    <w:rsid w:val="001C3B43"/>
    <w:rsid w:val="001C65B9"/>
    <w:rsid w:val="001C6F81"/>
    <w:rsid w:val="001D0F96"/>
    <w:rsid w:val="001D2F8F"/>
    <w:rsid w:val="001D3FDF"/>
    <w:rsid w:val="001E3A0A"/>
    <w:rsid w:val="001E69BD"/>
    <w:rsid w:val="001F2487"/>
    <w:rsid w:val="001F25E4"/>
    <w:rsid w:val="001F3971"/>
    <w:rsid w:val="001F3D4F"/>
    <w:rsid w:val="001F5E87"/>
    <w:rsid w:val="00204324"/>
    <w:rsid w:val="002049DF"/>
    <w:rsid w:val="00205E1F"/>
    <w:rsid w:val="00206EFC"/>
    <w:rsid w:val="00211E6B"/>
    <w:rsid w:val="00212921"/>
    <w:rsid w:val="002153A0"/>
    <w:rsid w:val="00216727"/>
    <w:rsid w:val="0022070C"/>
    <w:rsid w:val="00220DAF"/>
    <w:rsid w:val="00221E65"/>
    <w:rsid w:val="00222FDF"/>
    <w:rsid w:val="002239C5"/>
    <w:rsid w:val="00225ECE"/>
    <w:rsid w:val="00227369"/>
    <w:rsid w:val="00231BAC"/>
    <w:rsid w:val="00232CA3"/>
    <w:rsid w:val="00234311"/>
    <w:rsid w:val="00234334"/>
    <w:rsid w:val="00237E47"/>
    <w:rsid w:val="00240710"/>
    <w:rsid w:val="002506F2"/>
    <w:rsid w:val="00251A04"/>
    <w:rsid w:val="00251EC9"/>
    <w:rsid w:val="00252EA8"/>
    <w:rsid w:val="00257982"/>
    <w:rsid w:val="002626BE"/>
    <w:rsid w:val="002642E8"/>
    <w:rsid w:val="00264A1E"/>
    <w:rsid w:val="00272225"/>
    <w:rsid w:val="00272C9C"/>
    <w:rsid w:val="00272E15"/>
    <w:rsid w:val="00281094"/>
    <w:rsid w:val="002819FD"/>
    <w:rsid w:val="00284881"/>
    <w:rsid w:val="00286F14"/>
    <w:rsid w:val="00291B47"/>
    <w:rsid w:val="00294C6B"/>
    <w:rsid w:val="0029575B"/>
    <w:rsid w:val="00296EE6"/>
    <w:rsid w:val="002A0ECB"/>
    <w:rsid w:val="002A31C6"/>
    <w:rsid w:val="002A5E41"/>
    <w:rsid w:val="002A7333"/>
    <w:rsid w:val="002A7376"/>
    <w:rsid w:val="002B16B2"/>
    <w:rsid w:val="002C6C72"/>
    <w:rsid w:val="002D2620"/>
    <w:rsid w:val="002D336C"/>
    <w:rsid w:val="002D36C9"/>
    <w:rsid w:val="002D410E"/>
    <w:rsid w:val="002D4825"/>
    <w:rsid w:val="002D76EA"/>
    <w:rsid w:val="002E06DF"/>
    <w:rsid w:val="002E1066"/>
    <w:rsid w:val="002E1768"/>
    <w:rsid w:val="002E34C4"/>
    <w:rsid w:val="002E373D"/>
    <w:rsid w:val="002E4B2C"/>
    <w:rsid w:val="002E4B41"/>
    <w:rsid w:val="002E7798"/>
    <w:rsid w:val="002F6A2E"/>
    <w:rsid w:val="003006B3"/>
    <w:rsid w:val="0030477A"/>
    <w:rsid w:val="00306686"/>
    <w:rsid w:val="00311EE6"/>
    <w:rsid w:val="003214B5"/>
    <w:rsid w:val="00321554"/>
    <w:rsid w:val="00321B5C"/>
    <w:rsid w:val="00323A89"/>
    <w:rsid w:val="00325657"/>
    <w:rsid w:val="00332381"/>
    <w:rsid w:val="003334A3"/>
    <w:rsid w:val="00335D3F"/>
    <w:rsid w:val="003360ED"/>
    <w:rsid w:val="00336AA2"/>
    <w:rsid w:val="003371CC"/>
    <w:rsid w:val="00342D50"/>
    <w:rsid w:val="003525BE"/>
    <w:rsid w:val="003544E4"/>
    <w:rsid w:val="00356F34"/>
    <w:rsid w:val="003616FB"/>
    <w:rsid w:val="00363801"/>
    <w:rsid w:val="003644BA"/>
    <w:rsid w:val="00365C53"/>
    <w:rsid w:val="00365D70"/>
    <w:rsid w:val="0037006A"/>
    <w:rsid w:val="00371593"/>
    <w:rsid w:val="00372305"/>
    <w:rsid w:val="003813AA"/>
    <w:rsid w:val="00383638"/>
    <w:rsid w:val="00384095"/>
    <w:rsid w:val="00385F1A"/>
    <w:rsid w:val="00386871"/>
    <w:rsid w:val="00391225"/>
    <w:rsid w:val="00391281"/>
    <w:rsid w:val="003916F2"/>
    <w:rsid w:val="00391E55"/>
    <w:rsid w:val="00396E4C"/>
    <w:rsid w:val="003A0C20"/>
    <w:rsid w:val="003A30C3"/>
    <w:rsid w:val="003A490C"/>
    <w:rsid w:val="003A57C1"/>
    <w:rsid w:val="003A64BC"/>
    <w:rsid w:val="003A6654"/>
    <w:rsid w:val="003A6BAF"/>
    <w:rsid w:val="003B2A80"/>
    <w:rsid w:val="003B2EBF"/>
    <w:rsid w:val="003B5D0E"/>
    <w:rsid w:val="003B626E"/>
    <w:rsid w:val="003B6C76"/>
    <w:rsid w:val="003C0B18"/>
    <w:rsid w:val="003C0D53"/>
    <w:rsid w:val="003C15F5"/>
    <w:rsid w:val="003C3CB2"/>
    <w:rsid w:val="003D009B"/>
    <w:rsid w:val="003D0419"/>
    <w:rsid w:val="003D0BE6"/>
    <w:rsid w:val="003D0C17"/>
    <w:rsid w:val="003D0CCB"/>
    <w:rsid w:val="003D1BEF"/>
    <w:rsid w:val="003D28B3"/>
    <w:rsid w:val="003D56F0"/>
    <w:rsid w:val="003D65C8"/>
    <w:rsid w:val="003D7A5D"/>
    <w:rsid w:val="003E0541"/>
    <w:rsid w:val="003E1D4F"/>
    <w:rsid w:val="003E35B2"/>
    <w:rsid w:val="003E39B2"/>
    <w:rsid w:val="003E4370"/>
    <w:rsid w:val="003E5B7C"/>
    <w:rsid w:val="003E5C7E"/>
    <w:rsid w:val="003F2051"/>
    <w:rsid w:val="003F2A3F"/>
    <w:rsid w:val="003F63A5"/>
    <w:rsid w:val="003F6FBF"/>
    <w:rsid w:val="004020AD"/>
    <w:rsid w:val="00402236"/>
    <w:rsid w:val="00404463"/>
    <w:rsid w:val="0040449C"/>
    <w:rsid w:val="00410878"/>
    <w:rsid w:val="00410DFF"/>
    <w:rsid w:val="00415084"/>
    <w:rsid w:val="004150ED"/>
    <w:rsid w:val="0042002A"/>
    <w:rsid w:val="00420FEF"/>
    <w:rsid w:val="00422564"/>
    <w:rsid w:val="00425DD9"/>
    <w:rsid w:val="00427FA5"/>
    <w:rsid w:val="00431715"/>
    <w:rsid w:val="00432EB2"/>
    <w:rsid w:val="004334D5"/>
    <w:rsid w:val="00434D97"/>
    <w:rsid w:val="00436B1D"/>
    <w:rsid w:val="00437675"/>
    <w:rsid w:val="004413BA"/>
    <w:rsid w:val="0044336A"/>
    <w:rsid w:val="0044585A"/>
    <w:rsid w:val="004514CD"/>
    <w:rsid w:val="00453E8C"/>
    <w:rsid w:val="00457848"/>
    <w:rsid w:val="00457AAA"/>
    <w:rsid w:val="00462CF6"/>
    <w:rsid w:val="00466B2A"/>
    <w:rsid w:val="0046763D"/>
    <w:rsid w:val="004722F8"/>
    <w:rsid w:val="004728BA"/>
    <w:rsid w:val="00475004"/>
    <w:rsid w:val="00475A43"/>
    <w:rsid w:val="00482069"/>
    <w:rsid w:val="00482C7F"/>
    <w:rsid w:val="00482FB0"/>
    <w:rsid w:val="00495DE7"/>
    <w:rsid w:val="00496598"/>
    <w:rsid w:val="004A0219"/>
    <w:rsid w:val="004A1E2A"/>
    <w:rsid w:val="004A26B4"/>
    <w:rsid w:val="004A2922"/>
    <w:rsid w:val="004A52DC"/>
    <w:rsid w:val="004B02F5"/>
    <w:rsid w:val="004B04DA"/>
    <w:rsid w:val="004B10D2"/>
    <w:rsid w:val="004B2907"/>
    <w:rsid w:val="004B2AB3"/>
    <w:rsid w:val="004B6552"/>
    <w:rsid w:val="004C13AF"/>
    <w:rsid w:val="004C7795"/>
    <w:rsid w:val="004D038B"/>
    <w:rsid w:val="004D0F89"/>
    <w:rsid w:val="004D10B6"/>
    <w:rsid w:val="004D6E67"/>
    <w:rsid w:val="004E6048"/>
    <w:rsid w:val="004E7292"/>
    <w:rsid w:val="004F055C"/>
    <w:rsid w:val="004F0F0D"/>
    <w:rsid w:val="004F3CB6"/>
    <w:rsid w:val="00504DB9"/>
    <w:rsid w:val="00510754"/>
    <w:rsid w:val="005138EE"/>
    <w:rsid w:val="005155E1"/>
    <w:rsid w:val="00516EC6"/>
    <w:rsid w:val="00520D22"/>
    <w:rsid w:val="005211FD"/>
    <w:rsid w:val="00523D0A"/>
    <w:rsid w:val="00524DEA"/>
    <w:rsid w:val="005269EC"/>
    <w:rsid w:val="00526BDE"/>
    <w:rsid w:val="00531723"/>
    <w:rsid w:val="0053399B"/>
    <w:rsid w:val="00536691"/>
    <w:rsid w:val="00536CF7"/>
    <w:rsid w:val="005435B2"/>
    <w:rsid w:val="0054673A"/>
    <w:rsid w:val="0055051B"/>
    <w:rsid w:val="0055130F"/>
    <w:rsid w:val="005552A2"/>
    <w:rsid w:val="00557A76"/>
    <w:rsid w:val="00560849"/>
    <w:rsid w:val="005642D8"/>
    <w:rsid w:val="00564EA9"/>
    <w:rsid w:val="00566A88"/>
    <w:rsid w:val="005705E8"/>
    <w:rsid w:val="00571A28"/>
    <w:rsid w:val="0057536D"/>
    <w:rsid w:val="00575A85"/>
    <w:rsid w:val="005766C0"/>
    <w:rsid w:val="005768A7"/>
    <w:rsid w:val="0058307F"/>
    <w:rsid w:val="005852E3"/>
    <w:rsid w:val="005859D0"/>
    <w:rsid w:val="00587283"/>
    <w:rsid w:val="00591FE3"/>
    <w:rsid w:val="005935C6"/>
    <w:rsid w:val="00594075"/>
    <w:rsid w:val="005942A4"/>
    <w:rsid w:val="0059607B"/>
    <w:rsid w:val="005A0927"/>
    <w:rsid w:val="005A0DAB"/>
    <w:rsid w:val="005A1E73"/>
    <w:rsid w:val="005A4667"/>
    <w:rsid w:val="005A5F17"/>
    <w:rsid w:val="005A681D"/>
    <w:rsid w:val="005B005E"/>
    <w:rsid w:val="005B1561"/>
    <w:rsid w:val="005B26E1"/>
    <w:rsid w:val="005B5707"/>
    <w:rsid w:val="005B72B2"/>
    <w:rsid w:val="005B7646"/>
    <w:rsid w:val="005C02EC"/>
    <w:rsid w:val="005C05E1"/>
    <w:rsid w:val="005C167F"/>
    <w:rsid w:val="005C381E"/>
    <w:rsid w:val="005C4A41"/>
    <w:rsid w:val="005C5AB6"/>
    <w:rsid w:val="005C6846"/>
    <w:rsid w:val="005C77EF"/>
    <w:rsid w:val="005D0451"/>
    <w:rsid w:val="005D10D2"/>
    <w:rsid w:val="005D373B"/>
    <w:rsid w:val="005D4E25"/>
    <w:rsid w:val="005E15CF"/>
    <w:rsid w:val="005E6743"/>
    <w:rsid w:val="005E6814"/>
    <w:rsid w:val="005F0230"/>
    <w:rsid w:val="005F41A9"/>
    <w:rsid w:val="005F4EBD"/>
    <w:rsid w:val="005F7516"/>
    <w:rsid w:val="006048F5"/>
    <w:rsid w:val="00605669"/>
    <w:rsid w:val="00606682"/>
    <w:rsid w:val="00610F4A"/>
    <w:rsid w:val="00611967"/>
    <w:rsid w:val="00613467"/>
    <w:rsid w:val="00613899"/>
    <w:rsid w:val="006165F3"/>
    <w:rsid w:val="00622738"/>
    <w:rsid w:val="006235EA"/>
    <w:rsid w:val="0062391F"/>
    <w:rsid w:val="00624D2C"/>
    <w:rsid w:val="0062695C"/>
    <w:rsid w:val="00630369"/>
    <w:rsid w:val="00632ED3"/>
    <w:rsid w:val="00640697"/>
    <w:rsid w:val="006407CD"/>
    <w:rsid w:val="00640FD3"/>
    <w:rsid w:val="00643148"/>
    <w:rsid w:val="006439C0"/>
    <w:rsid w:val="00644057"/>
    <w:rsid w:val="00645A41"/>
    <w:rsid w:val="00645B04"/>
    <w:rsid w:val="00647CF9"/>
    <w:rsid w:val="006510F2"/>
    <w:rsid w:val="00653621"/>
    <w:rsid w:val="00653648"/>
    <w:rsid w:val="00653B80"/>
    <w:rsid w:val="00661E96"/>
    <w:rsid w:val="00664B25"/>
    <w:rsid w:val="00666F21"/>
    <w:rsid w:val="006700D8"/>
    <w:rsid w:val="006731CB"/>
    <w:rsid w:val="00680C47"/>
    <w:rsid w:val="00680E33"/>
    <w:rsid w:val="006823ED"/>
    <w:rsid w:val="006903F7"/>
    <w:rsid w:val="00691E3B"/>
    <w:rsid w:val="006971B0"/>
    <w:rsid w:val="006A0381"/>
    <w:rsid w:val="006A068E"/>
    <w:rsid w:val="006A0E11"/>
    <w:rsid w:val="006A2E28"/>
    <w:rsid w:val="006A4CF9"/>
    <w:rsid w:val="006A5DBC"/>
    <w:rsid w:val="006A72AB"/>
    <w:rsid w:val="006B038E"/>
    <w:rsid w:val="006B0648"/>
    <w:rsid w:val="006B2DB8"/>
    <w:rsid w:val="006C20AE"/>
    <w:rsid w:val="006C2956"/>
    <w:rsid w:val="006D0463"/>
    <w:rsid w:val="006D1130"/>
    <w:rsid w:val="006D2541"/>
    <w:rsid w:val="006D390E"/>
    <w:rsid w:val="006D5FAB"/>
    <w:rsid w:val="006D62AB"/>
    <w:rsid w:val="006D797F"/>
    <w:rsid w:val="006E2C51"/>
    <w:rsid w:val="006E473A"/>
    <w:rsid w:val="006E48B9"/>
    <w:rsid w:val="006E5590"/>
    <w:rsid w:val="006E5653"/>
    <w:rsid w:val="006E64BF"/>
    <w:rsid w:val="006F103B"/>
    <w:rsid w:val="006F7BA7"/>
    <w:rsid w:val="00704A76"/>
    <w:rsid w:val="00704CEC"/>
    <w:rsid w:val="007113AF"/>
    <w:rsid w:val="00712D19"/>
    <w:rsid w:val="00716125"/>
    <w:rsid w:val="0072180E"/>
    <w:rsid w:val="00722B99"/>
    <w:rsid w:val="007236E5"/>
    <w:rsid w:val="00724E81"/>
    <w:rsid w:val="00726FD2"/>
    <w:rsid w:val="007304C3"/>
    <w:rsid w:val="0073504F"/>
    <w:rsid w:val="007350AA"/>
    <w:rsid w:val="007350AE"/>
    <w:rsid w:val="00735215"/>
    <w:rsid w:val="0074058F"/>
    <w:rsid w:val="00744CB2"/>
    <w:rsid w:val="00747755"/>
    <w:rsid w:val="0075305E"/>
    <w:rsid w:val="0075317A"/>
    <w:rsid w:val="00753E04"/>
    <w:rsid w:val="0075499F"/>
    <w:rsid w:val="00757465"/>
    <w:rsid w:val="007600A9"/>
    <w:rsid w:val="007650B2"/>
    <w:rsid w:val="00765D45"/>
    <w:rsid w:val="007664ED"/>
    <w:rsid w:val="007675B9"/>
    <w:rsid w:val="00771529"/>
    <w:rsid w:val="007732BE"/>
    <w:rsid w:val="00774F58"/>
    <w:rsid w:val="00782C1A"/>
    <w:rsid w:val="0079100A"/>
    <w:rsid w:val="00791A41"/>
    <w:rsid w:val="00793FAD"/>
    <w:rsid w:val="00794885"/>
    <w:rsid w:val="00795204"/>
    <w:rsid w:val="00795BD5"/>
    <w:rsid w:val="00795F62"/>
    <w:rsid w:val="007A0CD1"/>
    <w:rsid w:val="007A0CDB"/>
    <w:rsid w:val="007A5E87"/>
    <w:rsid w:val="007A6E58"/>
    <w:rsid w:val="007A76C8"/>
    <w:rsid w:val="007B0A89"/>
    <w:rsid w:val="007B12E8"/>
    <w:rsid w:val="007B16DC"/>
    <w:rsid w:val="007B64B3"/>
    <w:rsid w:val="007B6C6B"/>
    <w:rsid w:val="007C19F1"/>
    <w:rsid w:val="007C27F4"/>
    <w:rsid w:val="007C32FE"/>
    <w:rsid w:val="007C649B"/>
    <w:rsid w:val="007D049E"/>
    <w:rsid w:val="007D1962"/>
    <w:rsid w:val="007D28F8"/>
    <w:rsid w:val="007D389F"/>
    <w:rsid w:val="007E025B"/>
    <w:rsid w:val="007E2347"/>
    <w:rsid w:val="007E589A"/>
    <w:rsid w:val="007E6349"/>
    <w:rsid w:val="007E7909"/>
    <w:rsid w:val="007E7D21"/>
    <w:rsid w:val="007F2A87"/>
    <w:rsid w:val="007F4681"/>
    <w:rsid w:val="007F5F08"/>
    <w:rsid w:val="007F6A55"/>
    <w:rsid w:val="00801B2B"/>
    <w:rsid w:val="00812945"/>
    <w:rsid w:val="00812969"/>
    <w:rsid w:val="00812B92"/>
    <w:rsid w:val="00812C0B"/>
    <w:rsid w:val="00813385"/>
    <w:rsid w:val="008136FF"/>
    <w:rsid w:val="008148AB"/>
    <w:rsid w:val="0081495A"/>
    <w:rsid w:val="00816304"/>
    <w:rsid w:val="00816D5A"/>
    <w:rsid w:val="00822817"/>
    <w:rsid w:val="00822FC1"/>
    <w:rsid w:val="008236E0"/>
    <w:rsid w:val="00824487"/>
    <w:rsid w:val="00827712"/>
    <w:rsid w:val="00837B98"/>
    <w:rsid w:val="00837CBB"/>
    <w:rsid w:val="00842A6C"/>
    <w:rsid w:val="00843E32"/>
    <w:rsid w:val="0084640F"/>
    <w:rsid w:val="00847881"/>
    <w:rsid w:val="00864BCD"/>
    <w:rsid w:val="00864D25"/>
    <w:rsid w:val="0086553B"/>
    <w:rsid w:val="00867F76"/>
    <w:rsid w:val="008753E5"/>
    <w:rsid w:val="00881B95"/>
    <w:rsid w:val="00882287"/>
    <w:rsid w:val="00883DF6"/>
    <w:rsid w:val="00885D2E"/>
    <w:rsid w:val="008939E5"/>
    <w:rsid w:val="0089438E"/>
    <w:rsid w:val="008963C9"/>
    <w:rsid w:val="008A567B"/>
    <w:rsid w:val="008B198C"/>
    <w:rsid w:val="008B78A8"/>
    <w:rsid w:val="008C028F"/>
    <w:rsid w:val="008C164E"/>
    <w:rsid w:val="008C3E8A"/>
    <w:rsid w:val="008C58EA"/>
    <w:rsid w:val="008C7029"/>
    <w:rsid w:val="008D1957"/>
    <w:rsid w:val="008D2BDC"/>
    <w:rsid w:val="008D404E"/>
    <w:rsid w:val="008E57B4"/>
    <w:rsid w:val="008E7338"/>
    <w:rsid w:val="008F066D"/>
    <w:rsid w:val="008F0745"/>
    <w:rsid w:val="008F0A99"/>
    <w:rsid w:val="008F12D9"/>
    <w:rsid w:val="008F1415"/>
    <w:rsid w:val="009036D8"/>
    <w:rsid w:val="00904939"/>
    <w:rsid w:val="00904E3D"/>
    <w:rsid w:val="00906587"/>
    <w:rsid w:val="00910499"/>
    <w:rsid w:val="00912B87"/>
    <w:rsid w:val="0091381F"/>
    <w:rsid w:val="00913A8E"/>
    <w:rsid w:val="009169BE"/>
    <w:rsid w:val="00921CB5"/>
    <w:rsid w:val="009230CE"/>
    <w:rsid w:val="00923FF9"/>
    <w:rsid w:val="00924E78"/>
    <w:rsid w:val="00926FDB"/>
    <w:rsid w:val="00936774"/>
    <w:rsid w:val="00940548"/>
    <w:rsid w:val="009448AE"/>
    <w:rsid w:val="00944EAD"/>
    <w:rsid w:val="00950AC5"/>
    <w:rsid w:val="009532F1"/>
    <w:rsid w:val="009576F3"/>
    <w:rsid w:val="00957979"/>
    <w:rsid w:val="00961F37"/>
    <w:rsid w:val="00962E32"/>
    <w:rsid w:val="009631E5"/>
    <w:rsid w:val="009647D0"/>
    <w:rsid w:val="00967CA6"/>
    <w:rsid w:val="00971149"/>
    <w:rsid w:val="0097239B"/>
    <w:rsid w:val="00972796"/>
    <w:rsid w:val="00974383"/>
    <w:rsid w:val="009838F8"/>
    <w:rsid w:val="00984AB5"/>
    <w:rsid w:val="00986B4D"/>
    <w:rsid w:val="00987DB2"/>
    <w:rsid w:val="00991C01"/>
    <w:rsid w:val="00996B8C"/>
    <w:rsid w:val="009A085D"/>
    <w:rsid w:val="009A1F96"/>
    <w:rsid w:val="009A2901"/>
    <w:rsid w:val="009A2DB7"/>
    <w:rsid w:val="009A436B"/>
    <w:rsid w:val="009A7980"/>
    <w:rsid w:val="009B22A1"/>
    <w:rsid w:val="009B372A"/>
    <w:rsid w:val="009B38D8"/>
    <w:rsid w:val="009C186D"/>
    <w:rsid w:val="009C6946"/>
    <w:rsid w:val="009C7612"/>
    <w:rsid w:val="009C7FA0"/>
    <w:rsid w:val="009D22FD"/>
    <w:rsid w:val="009D2AC0"/>
    <w:rsid w:val="009D3EF7"/>
    <w:rsid w:val="009D54FF"/>
    <w:rsid w:val="009D6A37"/>
    <w:rsid w:val="009E12E2"/>
    <w:rsid w:val="009E24B2"/>
    <w:rsid w:val="009E6BB2"/>
    <w:rsid w:val="009F0859"/>
    <w:rsid w:val="009F0BE7"/>
    <w:rsid w:val="009F0CBC"/>
    <w:rsid w:val="009F3885"/>
    <w:rsid w:val="009F438E"/>
    <w:rsid w:val="00A03C7B"/>
    <w:rsid w:val="00A07C01"/>
    <w:rsid w:val="00A07C1E"/>
    <w:rsid w:val="00A103D2"/>
    <w:rsid w:val="00A1153D"/>
    <w:rsid w:val="00A115CD"/>
    <w:rsid w:val="00A11F75"/>
    <w:rsid w:val="00A12333"/>
    <w:rsid w:val="00A15679"/>
    <w:rsid w:val="00A1588F"/>
    <w:rsid w:val="00A2448C"/>
    <w:rsid w:val="00A304A2"/>
    <w:rsid w:val="00A30F9D"/>
    <w:rsid w:val="00A317A8"/>
    <w:rsid w:val="00A40CD4"/>
    <w:rsid w:val="00A4134A"/>
    <w:rsid w:val="00A44786"/>
    <w:rsid w:val="00A467A9"/>
    <w:rsid w:val="00A47073"/>
    <w:rsid w:val="00A50003"/>
    <w:rsid w:val="00A508C3"/>
    <w:rsid w:val="00A5184E"/>
    <w:rsid w:val="00A51926"/>
    <w:rsid w:val="00A53505"/>
    <w:rsid w:val="00A540F3"/>
    <w:rsid w:val="00A551D9"/>
    <w:rsid w:val="00A57627"/>
    <w:rsid w:val="00A57FC5"/>
    <w:rsid w:val="00A60009"/>
    <w:rsid w:val="00A61E99"/>
    <w:rsid w:val="00A6445F"/>
    <w:rsid w:val="00A663BC"/>
    <w:rsid w:val="00A71736"/>
    <w:rsid w:val="00A71AF8"/>
    <w:rsid w:val="00A728F1"/>
    <w:rsid w:val="00A72F36"/>
    <w:rsid w:val="00A737F9"/>
    <w:rsid w:val="00A77344"/>
    <w:rsid w:val="00A82084"/>
    <w:rsid w:val="00A83F78"/>
    <w:rsid w:val="00A841A5"/>
    <w:rsid w:val="00A8454F"/>
    <w:rsid w:val="00A92F08"/>
    <w:rsid w:val="00A97622"/>
    <w:rsid w:val="00AA1464"/>
    <w:rsid w:val="00AA213D"/>
    <w:rsid w:val="00AA28C2"/>
    <w:rsid w:val="00AA292C"/>
    <w:rsid w:val="00AA2A66"/>
    <w:rsid w:val="00AA4491"/>
    <w:rsid w:val="00AA4B94"/>
    <w:rsid w:val="00AA58CA"/>
    <w:rsid w:val="00AB0FBE"/>
    <w:rsid w:val="00AB35FD"/>
    <w:rsid w:val="00AB39D7"/>
    <w:rsid w:val="00AB72BD"/>
    <w:rsid w:val="00AC50E1"/>
    <w:rsid w:val="00AD069F"/>
    <w:rsid w:val="00AD1ECA"/>
    <w:rsid w:val="00AD2308"/>
    <w:rsid w:val="00AD2F08"/>
    <w:rsid w:val="00AE1B8A"/>
    <w:rsid w:val="00AE2E39"/>
    <w:rsid w:val="00AE30CF"/>
    <w:rsid w:val="00AE469C"/>
    <w:rsid w:val="00AE7461"/>
    <w:rsid w:val="00AF1597"/>
    <w:rsid w:val="00AF27A6"/>
    <w:rsid w:val="00AF311F"/>
    <w:rsid w:val="00AF3456"/>
    <w:rsid w:val="00B031DB"/>
    <w:rsid w:val="00B043F9"/>
    <w:rsid w:val="00B043FA"/>
    <w:rsid w:val="00B04523"/>
    <w:rsid w:val="00B05090"/>
    <w:rsid w:val="00B051FB"/>
    <w:rsid w:val="00B05D50"/>
    <w:rsid w:val="00B05F00"/>
    <w:rsid w:val="00B0672C"/>
    <w:rsid w:val="00B20078"/>
    <w:rsid w:val="00B22741"/>
    <w:rsid w:val="00B250F3"/>
    <w:rsid w:val="00B254D9"/>
    <w:rsid w:val="00B26129"/>
    <w:rsid w:val="00B278A4"/>
    <w:rsid w:val="00B31B50"/>
    <w:rsid w:val="00B31F03"/>
    <w:rsid w:val="00B31F61"/>
    <w:rsid w:val="00B3220C"/>
    <w:rsid w:val="00B32EA5"/>
    <w:rsid w:val="00B3333A"/>
    <w:rsid w:val="00B36AF7"/>
    <w:rsid w:val="00B40C71"/>
    <w:rsid w:val="00B4224A"/>
    <w:rsid w:val="00B435EC"/>
    <w:rsid w:val="00B50019"/>
    <w:rsid w:val="00B512E7"/>
    <w:rsid w:val="00B53BB9"/>
    <w:rsid w:val="00B54622"/>
    <w:rsid w:val="00B56F82"/>
    <w:rsid w:val="00B578ED"/>
    <w:rsid w:val="00B6591E"/>
    <w:rsid w:val="00B71D1E"/>
    <w:rsid w:val="00B727B1"/>
    <w:rsid w:val="00B759E1"/>
    <w:rsid w:val="00B77192"/>
    <w:rsid w:val="00B81489"/>
    <w:rsid w:val="00B82E95"/>
    <w:rsid w:val="00B83D3A"/>
    <w:rsid w:val="00B85914"/>
    <w:rsid w:val="00B85D93"/>
    <w:rsid w:val="00B87B9A"/>
    <w:rsid w:val="00B9078B"/>
    <w:rsid w:val="00B93C07"/>
    <w:rsid w:val="00B9532E"/>
    <w:rsid w:val="00BA3A88"/>
    <w:rsid w:val="00BA444F"/>
    <w:rsid w:val="00BB2FA8"/>
    <w:rsid w:val="00BB7C7A"/>
    <w:rsid w:val="00BC009B"/>
    <w:rsid w:val="00BC0676"/>
    <w:rsid w:val="00BC0D22"/>
    <w:rsid w:val="00BC127A"/>
    <w:rsid w:val="00BC26B7"/>
    <w:rsid w:val="00BC32C0"/>
    <w:rsid w:val="00BC39C7"/>
    <w:rsid w:val="00BC50B4"/>
    <w:rsid w:val="00BD2C4E"/>
    <w:rsid w:val="00BD3EB6"/>
    <w:rsid w:val="00BD4EC2"/>
    <w:rsid w:val="00BD6629"/>
    <w:rsid w:val="00BE19EA"/>
    <w:rsid w:val="00BF48FB"/>
    <w:rsid w:val="00BF65B2"/>
    <w:rsid w:val="00C00C1F"/>
    <w:rsid w:val="00C01945"/>
    <w:rsid w:val="00C06C6E"/>
    <w:rsid w:val="00C06C6F"/>
    <w:rsid w:val="00C10E9A"/>
    <w:rsid w:val="00C17755"/>
    <w:rsid w:val="00C227E6"/>
    <w:rsid w:val="00C24117"/>
    <w:rsid w:val="00C249DF"/>
    <w:rsid w:val="00C34BBC"/>
    <w:rsid w:val="00C36211"/>
    <w:rsid w:val="00C37C2C"/>
    <w:rsid w:val="00C40CAA"/>
    <w:rsid w:val="00C43727"/>
    <w:rsid w:val="00C43980"/>
    <w:rsid w:val="00C4797A"/>
    <w:rsid w:val="00C47AA0"/>
    <w:rsid w:val="00C509E1"/>
    <w:rsid w:val="00C515C9"/>
    <w:rsid w:val="00C53142"/>
    <w:rsid w:val="00C564A3"/>
    <w:rsid w:val="00C62996"/>
    <w:rsid w:val="00C71013"/>
    <w:rsid w:val="00C73770"/>
    <w:rsid w:val="00C7593F"/>
    <w:rsid w:val="00C75BBA"/>
    <w:rsid w:val="00C76E15"/>
    <w:rsid w:val="00C77118"/>
    <w:rsid w:val="00C80BEB"/>
    <w:rsid w:val="00C82CFE"/>
    <w:rsid w:val="00C83E07"/>
    <w:rsid w:val="00C860E0"/>
    <w:rsid w:val="00C86DD5"/>
    <w:rsid w:val="00C90A8B"/>
    <w:rsid w:val="00C9111E"/>
    <w:rsid w:val="00C944F3"/>
    <w:rsid w:val="00C95AB8"/>
    <w:rsid w:val="00C977D1"/>
    <w:rsid w:val="00CA05EE"/>
    <w:rsid w:val="00CA0B62"/>
    <w:rsid w:val="00CA1AC8"/>
    <w:rsid w:val="00CA6FEA"/>
    <w:rsid w:val="00CB28E6"/>
    <w:rsid w:val="00CB2FEA"/>
    <w:rsid w:val="00CC20A8"/>
    <w:rsid w:val="00CC423A"/>
    <w:rsid w:val="00CC5C43"/>
    <w:rsid w:val="00CD04D9"/>
    <w:rsid w:val="00CD2123"/>
    <w:rsid w:val="00CD46A6"/>
    <w:rsid w:val="00CD72CA"/>
    <w:rsid w:val="00CD7A7A"/>
    <w:rsid w:val="00CE2500"/>
    <w:rsid w:val="00CE3203"/>
    <w:rsid w:val="00CE332F"/>
    <w:rsid w:val="00CE3904"/>
    <w:rsid w:val="00CE582C"/>
    <w:rsid w:val="00CE7924"/>
    <w:rsid w:val="00CE7B9F"/>
    <w:rsid w:val="00CF1ADD"/>
    <w:rsid w:val="00CF556C"/>
    <w:rsid w:val="00D02572"/>
    <w:rsid w:val="00D03275"/>
    <w:rsid w:val="00D03D2B"/>
    <w:rsid w:val="00D04032"/>
    <w:rsid w:val="00D11117"/>
    <w:rsid w:val="00D131EB"/>
    <w:rsid w:val="00D1334D"/>
    <w:rsid w:val="00D13DBE"/>
    <w:rsid w:val="00D17838"/>
    <w:rsid w:val="00D17851"/>
    <w:rsid w:val="00D20108"/>
    <w:rsid w:val="00D23589"/>
    <w:rsid w:val="00D24243"/>
    <w:rsid w:val="00D25BB5"/>
    <w:rsid w:val="00D275BE"/>
    <w:rsid w:val="00D27B58"/>
    <w:rsid w:val="00D346FF"/>
    <w:rsid w:val="00D3593B"/>
    <w:rsid w:val="00D37D61"/>
    <w:rsid w:val="00D43C46"/>
    <w:rsid w:val="00D46A75"/>
    <w:rsid w:val="00D476B9"/>
    <w:rsid w:val="00D500A5"/>
    <w:rsid w:val="00D50B43"/>
    <w:rsid w:val="00D514A8"/>
    <w:rsid w:val="00D516F6"/>
    <w:rsid w:val="00D52BEC"/>
    <w:rsid w:val="00D52E82"/>
    <w:rsid w:val="00D5624F"/>
    <w:rsid w:val="00D57BE4"/>
    <w:rsid w:val="00D61672"/>
    <w:rsid w:val="00D63984"/>
    <w:rsid w:val="00D67B2A"/>
    <w:rsid w:val="00D67F19"/>
    <w:rsid w:val="00D7098D"/>
    <w:rsid w:val="00D7147C"/>
    <w:rsid w:val="00D83F1B"/>
    <w:rsid w:val="00D86491"/>
    <w:rsid w:val="00D90F0A"/>
    <w:rsid w:val="00D91726"/>
    <w:rsid w:val="00D92FC5"/>
    <w:rsid w:val="00D95299"/>
    <w:rsid w:val="00DA150C"/>
    <w:rsid w:val="00DA78F3"/>
    <w:rsid w:val="00DB063A"/>
    <w:rsid w:val="00DB1059"/>
    <w:rsid w:val="00DB1D7A"/>
    <w:rsid w:val="00DB296F"/>
    <w:rsid w:val="00DB67FC"/>
    <w:rsid w:val="00DC102E"/>
    <w:rsid w:val="00DC219F"/>
    <w:rsid w:val="00DC2AB9"/>
    <w:rsid w:val="00DC6048"/>
    <w:rsid w:val="00DC74D3"/>
    <w:rsid w:val="00DC77DE"/>
    <w:rsid w:val="00DD345D"/>
    <w:rsid w:val="00DD4F0C"/>
    <w:rsid w:val="00DD641E"/>
    <w:rsid w:val="00DD721C"/>
    <w:rsid w:val="00DE7754"/>
    <w:rsid w:val="00DF141B"/>
    <w:rsid w:val="00DF1BE5"/>
    <w:rsid w:val="00DF1BF1"/>
    <w:rsid w:val="00DF2F75"/>
    <w:rsid w:val="00DF3B5C"/>
    <w:rsid w:val="00DF75C3"/>
    <w:rsid w:val="00E04093"/>
    <w:rsid w:val="00E04F2F"/>
    <w:rsid w:val="00E104F7"/>
    <w:rsid w:val="00E147D7"/>
    <w:rsid w:val="00E14B6F"/>
    <w:rsid w:val="00E176E6"/>
    <w:rsid w:val="00E2383D"/>
    <w:rsid w:val="00E23F14"/>
    <w:rsid w:val="00E246FD"/>
    <w:rsid w:val="00E31444"/>
    <w:rsid w:val="00E31838"/>
    <w:rsid w:val="00E33E02"/>
    <w:rsid w:val="00E340FF"/>
    <w:rsid w:val="00E356F6"/>
    <w:rsid w:val="00E408EB"/>
    <w:rsid w:val="00E416D5"/>
    <w:rsid w:val="00E45485"/>
    <w:rsid w:val="00E45C81"/>
    <w:rsid w:val="00E46709"/>
    <w:rsid w:val="00E50848"/>
    <w:rsid w:val="00E50B11"/>
    <w:rsid w:val="00E5321E"/>
    <w:rsid w:val="00E57299"/>
    <w:rsid w:val="00E57539"/>
    <w:rsid w:val="00E60246"/>
    <w:rsid w:val="00E627DB"/>
    <w:rsid w:val="00E63D66"/>
    <w:rsid w:val="00E64687"/>
    <w:rsid w:val="00E728FE"/>
    <w:rsid w:val="00E74B71"/>
    <w:rsid w:val="00E75744"/>
    <w:rsid w:val="00E75A4D"/>
    <w:rsid w:val="00E82BEE"/>
    <w:rsid w:val="00E879B4"/>
    <w:rsid w:val="00E90498"/>
    <w:rsid w:val="00E9050C"/>
    <w:rsid w:val="00E907D9"/>
    <w:rsid w:val="00E908A5"/>
    <w:rsid w:val="00E90DF9"/>
    <w:rsid w:val="00E91255"/>
    <w:rsid w:val="00EA375B"/>
    <w:rsid w:val="00EA3CB5"/>
    <w:rsid w:val="00EA53C2"/>
    <w:rsid w:val="00EB0770"/>
    <w:rsid w:val="00EB1026"/>
    <w:rsid w:val="00EB16E3"/>
    <w:rsid w:val="00EB18E7"/>
    <w:rsid w:val="00EB1EAB"/>
    <w:rsid w:val="00EB47CE"/>
    <w:rsid w:val="00EB6AE8"/>
    <w:rsid w:val="00EB7832"/>
    <w:rsid w:val="00EC292D"/>
    <w:rsid w:val="00ED08AD"/>
    <w:rsid w:val="00ED1965"/>
    <w:rsid w:val="00ED298F"/>
    <w:rsid w:val="00EE0664"/>
    <w:rsid w:val="00EE30AD"/>
    <w:rsid w:val="00EE3303"/>
    <w:rsid w:val="00EE389C"/>
    <w:rsid w:val="00EE38E4"/>
    <w:rsid w:val="00EE4838"/>
    <w:rsid w:val="00EE4988"/>
    <w:rsid w:val="00EF2101"/>
    <w:rsid w:val="00EF7D46"/>
    <w:rsid w:val="00F00FAF"/>
    <w:rsid w:val="00F0297A"/>
    <w:rsid w:val="00F04569"/>
    <w:rsid w:val="00F04B2D"/>
    <w:rsid w:val="00F04D32"/>
    <w:rsid w:val="00F15D0C"/>
    <w:rsid w:val="00F20A5F"/>
    <w:rsid w:val="00F22EF6"/>
    <w:rsid w:val="00F25329"/>
    <w:rsid w:val="00F254F9"/>
    <w:rsid w:val="00F25623"/>
    <w:rsid w:val="00F2617B"/>
    <w:rsid w:val="00F279FA"/>
    <w:rsid w:val="00F30E22"/>
    <w:rsid w:val="00F34491"/>
    <w:rsid w:val="00F35AC7"/>
    <w:rsid w:val="00F36117"/>
    <w:rsid w:val="00F37E47"/>
    <w:rsid w:val="00F45520"/>
    <w:rsid w:val="00F46805"/>
    <w:rsid w:val="00F47EB2"/>
    <w:rsid w:val="00F5368A"/>
    <w:rsid w:val="00F53F84"/>
    <w:rsid w:val="00F54D9C"/>
    <w:rsid w:val="00F56465"/>
    <w:rsid w:val="00F60C85"/>
    <w:rsid w:val="00F62C9B"/>
    <w:rsid w:val="00F63309"/>
    <w:rsid w:val="00F652A6"/>
    <w:rsid w:val="00F6794C"/>
    <w:rsid w:val="00F71479"/>
    <w:rsid w:val="00F766B6"/>
    <w:rsid w:val="00F80AB0"/>
    <w:rsid w:val="00F81033"/>
    <w:rsid w:val="00F82854"/>
    <w:rsid w:val="00F921B2"/>
    <w:rsid w:val="00F925A2"/>
    <w:rsid w:val="00F92760"/>
    <w:rsid w:val="00F96D52"/>
    <w:rsid w:val="00F96F43"/>
    <w:rsid w:val="00F979B0"/>
    <w:rsid w:val="00FA120B"/>
    <w:rsid w:val="00FA2959"/>
    <w:rsid w:val="00FA433A"/>
    <w:rsid w:val="00FA779E"/>
    <w:rsid w:val="00FB1CE1"/>
    <w:rsid w:val="00FB7A60"/>
    <w:rsid w:val="00FB7D38"/>
    <w:rsid w:val="00FC087D"/>
    <w:rsid w:val="00FC18F3"/>
    <w:rsid w:val="00FD2850"/>
    <w:rsid w:val="00FD32C5"/>
    <w:rsid w:val="00FD6A2B"/>
    <w:rsid w:val="00FD747A"/>
    <w:rsid w:val="00FD7BCB"/>
    <w:rsid w:val="00FD7D21"/>
    <w:rsid w:val="00FE00E5"/>
    <w:rsid w:val="00FE045B"/>
    <w:rsid w:val="00FE1E7E"/>
    <w:rsid w:val="00FE6DE7"/>
    <w:rsid w:val="00FF076B"/>
    <w:rsid w:val="00FF6B74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2D56E"/>
  <w15:chartTrackingRefBased/>
  <w15:docId w15:val="{1FE91A32-D613-4B9E-9111-444539E2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aliases w:val=" Знак Знак3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3">
    <w:name w:val=" Знак Знак3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paragraph" w:styleId="ae">
    <w:name w:val="Document Map"/>
    <w:basedOn w:val="a"/>
    <w:semiHidden/>
    <w:rsid w:val="00356F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 Знак Знак1 Знак Знак Знак Знак Знак Знак Знак Знак"/>
    <w:basedOn w:val="a"/>
    <w:rsid w:val="00D0257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64BCD"/>
    <w:pPr>
      <w:ind w:left="720"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F0A5-99C7-4ED3-A9C7-371D80ED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2025-02-13T11:31:00Z</cp:lastPrinted>
  <dcterms:created xsi:type="dcterms:W3CDTF">2025-05-21T07:45:00Z</dcterms:created>
  <dcterms:modified xsi:type="dcterms:W3CDTF">2025-05-21T07:45:00Z</dcterms:modified>
</cp:coreProperties>
</file>